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B0" w:rsidRPr="00975C5C" w:rsidRDefault="00590CB0" w:rsidP="00590CB0">
      <w:pPr>
        <w:pStyle w:val="Titolo"/>
      </w:pPr>
      <w:r w:rsidRPr="00F91581">
        <w:t>MODELLO A</w:t>
      </w:r>
    </w:p>
    <w:p w:rsidR="00590CB0" w:rsidRPr="001868D6" w:rsidRDefault="00590CB0" w:rsidP="00590CB0">
      <w:pPr>
        <w:pStyle w:val="Sottotitolo"/>
        <w:rPr>
          <w:b w:val="0"/>
        </w:rPr>
      </w:pPr>
    </w:p>
    <w:p w:rsidR="00590CB0" w:rsidRPr="00975C5C" w:rsidRDefault="00590CB0" w:rsidP="00590CB0">
      <w:pPr>
        <w:jc w:val="center"/>
        <w:rPr>
          <w:rFonts w:ascii="Times New Roman" w:hAnsi="Times New Roman"/>
          <w:szCs w:val="22"/>
        </w:rPr>
      </w:pPr>
      <w:r>
        <w:rPr>
          <w:rFonts w:ascii="Times New Roman" w:hAnsi="Times New Roman"/>
          <w:szCs w:val="22"/>
        </w:rPr>
        <w:t>DICHIARAZIONI</w:t>
      </w:r>
    </w:p>
    <w:p w:rsidR="00590CB0" w:rsidRPr="00CA4126" w:rsidRDefault="00590CB0" w:rsidP="00590CB0">
      <w:pPr>
        <w:jc w:val="both"/>
        <w:rPr>
          <w:rFonts w:ascii="Times New Roman" w:hAnsi="Times New Roman"/>
          <w:sz w:val="16"/>
          <w:szCs w:val="16"/>
        </w:rPr>
      </w:pPr>
    </w:p>
    <w:p w:rsidR="00221B35" w:rsidRDefault="00221B35" w:rsidP="00221B35">
      <w:pPr>
        <w:jc w:val="center"/>
        <w:rPr>
          <w:b/>
          <w:sz w:val="28"/>
          <w:szCs w:val="28"/>
        </w:rPr>
      </w:pPr>
      <w:r w:rsidRPr="00043823">
        <w:rPr>
          <w:b/>
          <w:sz w:val="28"/>
          <w:szCs w:val="28"/>
        </w:rPr>
        <w:t>Selezione per l'affidamento</w:t>
      </w:r>
      <w:r>
        <w:rPr>
          <w:b/>
          <w:sz w:val="28"/>
          <w:szCs w:val="28"/>
        </w:rPr>
        <w:t xml:space="preserve"> del s</w:t>
      </w:r>
      <w:r w:rsidRPr="001413C3">
        <w:rPr>
          <w:b/>
          <w:sz w:val="28"/>
          <w:szCs w:val="28"/>
        </w:rPr>
        <w:t xml:space="preserve">ervizio di </w:t>
      </w:r>
      <w:r w:rsidR="00527F3F">
        <w:rPr>
          <w:b/>
          <w:sz w:val="28"/>
          <w:szCs w:val="28"/>
        </w:rPr>
        <w:t>gestione paghe</w:t>
      </w:r>
      <w:r w:rsidRPr="001413C3">
        <w:rPr>
          <w:b/>
          <w:sz w:val="28"/>
          <w:szCs w:val="28"/>
        </w:rPr>
        <w:t xml:space="preserve"> ed</w:t>
      </w:r>
    </w:p>
    <w:p w:rsidR="00221B35" w:rsidRPr="001413C3" w:rsidRDefault="00221B35" w:rsidP="00221B35">
      <w:pPr>
        <w:jc w:val="center"/>
        <w:rPr>
          <w:b/>
          <w:szCs w:val="22"/>
        </w:rPr>
      </w:pPr>
      <w:proofErr w:type="gramStart"/>
      <w:r w:rsidRPr="001413C3">
        <w:rPr>
          <w:b/>
          <w:sz w:val="28"/>
          <w:szCs w:val="28"/>
        </w:rPr>
        <w:t>amministrazione</w:t>
      </w:r>
      <w:proofErr w:type="gramEnd"/>
      <w:r w:rsidRPr="001413C3">
        <w:rPr>
          <w:b/>
          <w:sz w:val="28"/>
          <w:szCs w:val="28"/>
        </w:rPr>
        <w:t xml:space="preserve"> del personale</w:t>
      </w:r>
    </w:p>
    <w:p w:rsidR="00221B35" w:rsidRDefault="00221B35" w:rsidP="00221B35">
      <w:pPr>
        <w:jc w:val="center"/>
        <w:rPr>
          <w:b/>
          <w:bCs/>
          <w:szCs w:val="22"/>
          <w:lang w:eastAsia="zh-CN"/>
        </w:rPr>
      </w:pPr>
    </w:p>
    <w:p w:rsidR="005C77B0" w:rsidRDefault="005C77B0" w:rsidP="005C77B0">
      <w:pPr>
        <w:pStyle w:val="Titolo1"/>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CIG</w:t>
      </w:r>
      <w:r w:rsidR="00527F3F">
        <w:rPr>
          <w:rFonts w:ascii="Times New Roman" w:hAnsi="Times New Roman" w:cs="Times New Roman"/>
          <w:color w:val="000000" w:themeColor="text1"/>
          <w:sz w:val="22"/>
          <w:szCs w:val="22"/>
        </w:rPr>
        <w:t xml:space="preserve"> </w:t>
      </w:r>
      <w:r w:rsidR="00527F3F" w:rsidRPr="00527F3F">
        <w:rPr>
          <w:rFonts w:ascii="Times New Roman" w:hAnsi="Times New Roman" w:cs="Times New Roman"/>
          <w:color w:val="000000" w:themeColor="text1"/>
          <w:sz w:val="22"/>
          <w:szCs w:val="22"/>
        </w:rPr>
        <w:t>Z7225B372E</w:t>
      </w:r>
      <w:r>
        <w:rPr>
          <w:rFonts w:ascii="Times New Roman" w:hAnsi="Times New Roman" w:cs="Times New Roman"/>
          <w:color w:val="000000" w:themeColor="text1"/>
          <w:sz w:val="22"/>
          <w:szCs w:val="22"/>
        </w:rPr>
        <w:t xml:space="preserve"> </w:t>
      </w:r>
      <w:r w:rsidR="000170EE">
        <w:rPr>
          <w:rFonts w:ascii="Times New Roman" w:hAnsi="Times New Roman" w:cs="Times New Roman"/>
          <w:color w:val="000000" w:themeColor="text1"/>
          <w:sz w:val="22"/>
          <w:szCs w:val="22"/>
        </w:rPr>
        <w:t>(</w:t>
      </w:r>
      <w:proofErr w:type="spellStart"/>
      <w:r w:rsidR="000170EE">
        <w:rPr>
          <w:rFonts w:ascii="Times New Roman" w:hAnsi="Times New Roman" w:cs="Times New Roman"/>
          <w:color w:val="000000" w:themeColor="text1"/>
          <w:sz w:val="22"/>
          <w:szCs w:val="22"/>
        </w:rPr>
        <w:t>Unioncamere</w:t>
      </w:r>
      <w:proofErr w:type="spellEnd"/>
      <w:r w:rsidR="000170EE">
        <w:rPr>
          <w:rFonts w:ascii="Times New Roman" w:hAnsi="Times New Roman" w:cs="Times New Roman"/>
          <w:color w:val="000000" w:themeColor="text1"/>
          <w:sz w:val="22"/>
          <w:szCs w:val="22"/>
        </w:rPr>
        <w:t xml:space="preserve"> del Veneto</w:t>
      </w:r>
      <w:r w:rsidR="00527F3F">
        <w:rPr>
          <w:rFonts w:ascii="Times New Roman" w:hAnsi="Times New Roman" w:cs="Times New Roman"/>
          <w:color w:val="000000" w:themeColor="text1"/>
          <w:sz w:val="22"/>
          <w:szCs w:val="22"/>
        </w:rPr>
        <w:t>)</w:t>
      </w:r>
    </w:p>
    <w:p w:rsidR="000170EE" w:rsidRDefault="000170EE" w:rsidP="000170EE">
      <w:pPr>
        <w:pStyle w:val="Titolo1"/>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CIG</w:t>
      </w:r>
      <w:r w:rsidR="005954E8">
        <w:rPr>
          <w:rFonts w:ascii="Times New Roman" w:hAnsi="Times New Roman" w:cs="Times New Roman"/>
          <w:color w:val="000000" w:themeColor="text1"/>
          <w:sz w:val="22"/>
          <w:szCs w:val="22"/>
        </w:rPr>
        <w:t xml:space="preserve"> </w:t>
      </w:r>
      <w:r w:rsidR="005954E8" w:rsidRPr="005954E8">
        <w:rPr>
          <w:rFonts w:ascii="Times New Roman" w:hAnsi="Times New Roman" w:cs="Times New Roman"/>
          <w:color w:val="000000" w:themeColor="text1"/>
          <w:sz w:val="22"/>
          <w:szCs w:val="22"/>
        </w:rPr>
        <w:t>Z8C25C54A4</w:t>
      </w:r>
      <w:r>
        <w:rPr>
          <w:rFonts w:ascii="Times New Roman" w:hAnsi="Times New Roman" w:cs="Times New Roman"/>
          <w:color w:val="000000" w:themeColor="text1"/>
          <w:sz w:val="22"/>
          <w:szCs w:val="22"/>
        </w:rPr>
        <w:t xml:space="preserve"> (</w:t>
      </w:r>
      <w:r w:rsidR="00EB4D27">
        <w:rPr>
          <w:rFonts w:ascii="Times New Roman" w:hAnsi="Times New Roman" w:cs="Times New Roman"/>
          <w:color w:val="000000" w:themeColor="text1"/>
          <w:sz w:val="22"/>
          <w:szCs w:val="22"/>
        </w:rPr>
        <w:t xml:space="preserve">Nuovo </w:t>
      </w:r>
      <w:r>
        <w:rPr>
          <w:rFonts w:ascii="Times New Roman" w:hAnsi="Times New Roman" w:cs="Times New Roman"/>
          <w:color w:val="000000" w:themeColor="text1"/>
          <w:sz w:val="22"/>
          <w:szCs w:val="22"/>
        </w:rPr>
        <w:t>Centro Estero delle Camere di Commercio del Veneto)</w:t>
      </w:r>
    </w:p>
    <w:p w:rsidR="00E5751B" w:rsidRDefault="00E5751B" w:rsidP="00E5751B">
      <w:pPr>
        <w:pStyle w:val="Titolo1"/>
        <w:jc w:val="center"/>
        <w:rPr>
          <w:rFonts w:ascii="Times New Roman" w:hAnsi="Times New Roman" w:cs="Times New Roman"/>
          <w:color w:val="000000" w:themeColor="text1"/>
          <w:sz w:val="22"/>
          <w:szCs w:val="22"/>
        </w:rPr>
      </w:pPr>
    </w:p>
    <w:p w:rsidR="00590CB0" w:rsidRPr="0072717F" w:rsidRDefault="00590CB0" w:rsidP="00590CB0">
      <w:pPr>
        <w:pStyle w:val="Intestazione"/>
        <w:tabs>
          <w:tab w:val="clear" w:pos="4819"/>
          <w:tab w:val="clear" w:pos="9638"/>
        </w:tabs>
        <w:jc w:val="both"/>
        <w:rPr>
          <w:rFonts w:ascii="Trebuchet MS" w:hAnsi="Trebuchet MS"/>
          <w:sz w:val="10"/>
          <w:szCs w:val="10"/>
        </w:rPr>
      </w:pPr>
    </w:p>
    <w:p w:rsidR="00590CB0" w:rsidRPr="00975C5C" w:rsidRDefault="00590CB0"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590CB0" w:rsidRPr="00975C5C" w:rsidRDefault="00590CB0"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590CB0" w:rsidRPr="00975C5C" w:rsidRDefault="00590CB0"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590CB0" w:rsidRPr="00975C5C" w:rsidRDefault="00590CB0"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in</w:t>
      </w:r>
      <w:proofErr w:type="gramEnd"/>
      <w:r w:rsidRPr="00F91581">
        <w:rPr>
          <w:rFonts w:ascii="Times New Roman" w:hAnsi="Times New Roman"/>
          <w:szCs w:val="22"/>
        </w:rPr>
        <w:t xml:space="preserve">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590CB0" w:rsidRPr="00975C5C" w:rsidRDefault="00590CB0"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della</w:t>
      </w:r>
      <w:proofErr w:type="gramEnd"/>
      <w:r w:rsidRPr="00F91581">
        <w:rPr>
          <w:rFonts w:ascii="Times New Roman" w:hAnsi="Times New Roman"/>
          <w:szCs w:val="22"/>
        </w:rPr>
        <w:t xml:space="preserve">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590CB0" w:rsidRPr="00975C5C" w:rsidRDefault="00590CB0"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con</w:t>
      </w:r>
      <w:proofErr w:type="gramEnd"/>
      <w:r w:rsidRPr="00F91581">
        <w:rPr>
          <w:rFonts w:ascii="Times New Roman" w:hAnsi="Times New Roman"/>
          <w:szCs w:val="22"/>
        </w:rPr>
        <w:t xml:space="preserve">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590CB0" w:rsidRPr="00975C5C" w:rsidRDefault="00590CB0"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sede</w:t>
      </w:r>
      <w:proofErr w:type="gramEnd"/>
      <w:r w:rsidRPr="00F91581">
        <w:rPr>
          <w:rFonts w:ascii="Times New Roman" w:hAnsi="Times New Roman"/>
          <w:szCs w:val="22"/>
        </w:rPr>
        <w:t xml:space="preserv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590CB0" w:rsidRPr="00975C5C" w:rsidRDefault="00590CB0"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telefono</w:t>
      </w:r>
      <w:proofErr w:type="gramEnd"/>
      <w:r w:rsidRPr="00F91581">
        <w:rPr>
          <w:rFonts w:ascii="Times New Roman" w:hAnsi="Times New Roman"/>
          <w:szCs w:val="22"/>
        </w:rPr>
        <w:t xml:space="preserve">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AD490C" w:rsidRPr="00975C5C" w:rsidRDefault="00AD490C" w:rsidP="00AD490C">
      <w:pPr>
        <w:autoSpaceDE w:val="0"/>
        <w:autoSpaceDN w:val="0"/>
        <w:adjustRightInd w:val="0"/>
        <w:spacing w:line="360" w:lineRule="auto"/>
        <w:jc w:val="both"/>
        <w:rPr>
          <w:rFonts w:ascii="Times New Roman" w:hAnsi="Times New Roman"/>
          <w:szCs w:val="22"/>
        </w:rPr>
      </w:pPr>
      <w:proofErr w:type="gramStart"/>
      <w:r>
        <w:rPr>
          <w:rFonts w:ascii="Times New Roman" w:hAnsi="Times New Roman"/>
          <w:szCs w:val="22"/>
        </w:rPr>
        <w:t>indirizzo</w:t>
      </w:r>
      <w:proofErr w:type="gramEnd"/>
      <w:r>
        <w:rPr>
          <w:rFonts w:ascii="Times New Roman" w:hAnsi="Times New Roman"/>
          <w:szCs w:val="22"/>
        </w:rPr>
        <w:t xml:space="preserve">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r w:rsidR="00756BDB">
        <w:rPr>
          <w:rFonts w:ascii="Times New Roman" w:hAnsi="Times New Roman"/>
          <w:szCs w:val="22"/>
        </w:rPr>
        <w:t>______</w:t>
      </w:r>
    </w:p>
    <w:p w:rsidR="00590CB0" w:rsidRPr="00975C5C" w:rsidRDefault="00590CB0"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codice</w:t>
      </w:r>
      <w:proofErr w:type="gramEnd"/>
      <w:r w:rsidRPr="00F91581">
        <w:rPr>
          <w:rFonts w:ascii="Times New Roman" w:hAnsi="Times New Roman"/>
          <w:szCs w:val="22"/>
        </w:rPr>
        <w:t xml:space="preserve"> fiscale _________________</w:t>
      </w:r>
      <w:r w:rsidR="00756BDB">
        <w:rPr>
          <w:rFonts w:ascii="Times New Roman" w:hAnsi="Times New Roman"/>
          <w:szCs w:val="22"/>
        </w:rPr>
        <w:t>_______</w:t>
      </w:r>
      <w:r w:rsidRPr="00F91581">
        <w:rPr>
          <w:rFonts w:ascii="Times New Roman" w:hAnsi="Times New Roman"/>
          <w:szCs w:val="22"/>
        </w:rPr>
        <w:t>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sidR="00756BDB">
        <w:rPr>
          <w:rFonts w:ascii="Times New Roman" w:hAnsi="Times New Roman"/>
          <w:caps/>
          <w:szCs w:val="22"/>
        </w:rPr>
        <w:t>__</w:t>
      </w:r>
    </w:p>
    <w:p w:rsidR="006E54D5" w:rsidRPr="001868D6" w:rsidRDefault="006E54D5" w:rsidP="00590CB0">
      <w:pPr>
        <w:autoSpaceDE w:val="0"/>
        <w:autoSpaceDN w:val="0"/>
        <w:adjustRightInd w:val="0"/>
        <w:jc w:val="center"/>
        <w:rPr>
          <w:rFonts w:ascii="Times New Roman" w:hAnsi="Times New Roman"/>
          <w:szCs w:val="22"/>
        </w:rPr>
      </w:pPr>
    </w:p>
    <w:p w:rsidR="00590CB0" w:rsidRPr="00975C5C" w:rsidRDefault="00590CB0" w:rsidP="00590CB0">
      <w:pPr>
        <w:autoSpaceDE w:val="0"/>
        <w:autoSpaceDN w:val="0"/>
        <w:adjustRightInd w:val="0"/>
        <w:jc w:val="both"/>
        <w:rPr>
          <w:rFonts w:ascii="Times New Roman" w:hAnsi="Times New Roman"/>
          <w:szCs w:val="22"/>
        </w:rPr>
      </w:pPr>
      <w:proofErr w:type="gramStart"/>
      <w:r w:rsidRPr="00FA15C2">
        <w:rPr>
          <w:rFonts w:ascii="Times New Roman" w:hAnsi="Times New Roman"/>
          <w:spacing w:val="-4"/>
          <w:szCs w:val="22"/>
        </w:rPr>
        <w:t>consapevole</w:t>
      </w:r>
      <w:proofErr w:type="gramEnd"/>
      <w:r w:rsidRPr="00FA15C2">
        <w:rPr>
          <w:rFonts w:ascii="Times New Roman" w:hAnsi="Times New Roman"/>
          <w:spacing w:val="-4"/>
          <w:szCs w:val="22"/>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ai sensi del</w:t>
      </w:r>
      <w:r w:rsidR="00B705A8" w:rsidRPr="00FA15C2">
        <w:rPr>
          <w:rFonts w:ascii="Times New Roman" w:hAnsi="Times New Roman"/>
          <w:spacing w:val="-4"/>
          <w:szCs w:val="22"/>
        </w:rPr>
        <w:t>l’art. 75 del</w:t>
      </w:r>
      <w:r w:rsidR="00FA15C2" w:rsidRPr="00FA15C2">
        <w:rPr>
          <w:rFonts w:ascii="Times New Roman" w:hAnsi="Times New Roman"/>
          <w:spacing w:val="-4"/>
          <w:szCs w:val="22"/>
        </w:rPr>
        <w:t xml:space="preserve"> D.P.R. 28/12/2000 n.445</w:t>
      </w:r>
      <w:r w:rsidR="00FA15C2">
        <w:rPr>
          <w:rFonts w:ascii="Times New Roman" w:hAnsi="Times New Roman"/>
          <w:szCs w:val="22"/>
        </w:rPr>
        <w:t>,</w:t>
      </w:r>
    </w:p>
    <w:p w:rsidR="00590CB0" w:rsidRPr="0072717F" w:rsidRDefault="00590CB0" w:rsidP="00590CB0">
      <w:pPr>
        <w:autoSpaceDE w:val="0"/>
        <w:autoSpaceDN w:val="0"/>
        <w:adjustRightInd w:val="0"/>
        <w:jc w:val="both"/>
        <w:rPr>
          <w:rFonts w:ascii="Times New Roman" w:hAnsi="Times New Roman"/>
          <w:sz w:val="16"/>
          <w:szCs w:val="16"/>
        </w:rPr>
      </w:pPr>
    </w:p>
    <w:p w:rsidR="00590CB0" w:rsidRPr="00F91581" w:rsidRDefault="00590CB0"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590CB0" w:rsidRPr="0072717F" w:rsidRDefault="00590CB0" w:rsidP="00590CB0">
      <w:pPr>
        <w:autoSpaceDE w:val="0"/>
        <w:autoSpaceDN w:val="0"/>
        <w:adjustRightInd w:val="0"/>
        <w:jc w:val="both"/>
        <w:rPr>
          <w:rFonts w:ascii="Times New Roman" w:hAnsi="Times New Roman"/>
          <w:sz w:val="16"/>
          <w:szCs w:val="16"/>
        </w:rPr>
      </w:pPr>
    </w:p>
    <w:p w:rsidR="00590CB0" w:rsidRPr="00975C5C" w:rsidRDefault="00590CB0"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590CB0" w:rsidRPr="0099600F" w:rsidRDefault="00590CB0" w:rsidP="008D37F8">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proofErr w:type="gramStart"/>
      <w:r w:rsidRPr="007F4ECD">
        <w:rPr>
          <w:rFonts w:ascii="Times New Roman" w:hAnsi="Times New Roman"/>
          <w:bCs/>
          <w:spacing w:val="-4"/>
          <w:szCs w:val="22"/>
        </w:rPr>
        <w:t>che</w:t>
      </w:r>
      <w:proofErr w:type="gramEnd"/>
      <w:r w:rsidRPr="007F4ECD">
        <w:rPr>
          <w:rFonts w:ascii="Times New Roman" w:hAnsi="Times New Roman"/>
          <w:bCs/>
          <w:spacing w:val="-4"/>
          <w:szCs w:val="22"/>
        </w:rPr>
        <w:t xml:space="preserve"> l'impresa</w:t>
      </w:r>
      <w:r w:rsidR="008D37F8" w:rsidRPr="007F4ECD">
        <w:rPr>
          <w:rFonts w:ascii="Times New Roman" w:hAnsi="Times New Roman"/>
          <w:bCs/>
          <w:spacing w:val="-4"/>
          <w:szCs w:val="22"/>
        </w:rPr>
        <w:t xml:space="preserve"> </w:t>
      </w:r>
      <w:r w:rsidRPr="007F4ECD">
        <w:rPr>
          <w:rFonts w:ascii="Times New Roman" w:hAnsi="Times New Roman"/>
          <w:bCs/>
          <w:spacing w:val="-4"/>
          <w:szCs w:val="22"/>
        </w:rPr>
        <w:t xml:space="preserve">è </w:t>
      </w:r>
      <w:r w:rsidRPr="007F4ECD">
        <w:rPr>
          <w:rFonts w:ascii="Times New Roman" w:hAnsi="Times New Roman"/>
          <w:b/>
          <w:bCs/>
          <w:spacing w:val="-4"/>
          <w:szCs w:val="22"/>
        </w:rPr>
        <w:t>iscritta nel registro delle imprese</w:t>
      </w:r>
      <w:r w:rsidRPr="007F4ECD">
        <w:rPr>
          <w:rFonts w:ascii="Times New Roman" w:hAnsi="Times New Roman"/>
          <w:bCs/>
          <w:spacing w:val="-4"/>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7F4ECD">
        <w:rPr>
          <w:rFonts w:ascii="Times New Roman" w:hAnsi="Times New Roman"/>
          <w:spacing w:val="-4"/>
          <w:szCs w:val="22"/>
        </w:rPr>
        <w:t>ome segue</w:t>
      </w:r>
      <w:r w:rsidRPr="0099600F">
        <w:rPr>
          <w:rFonts w:ascii="Times New Roman" w:hAnsi="Times New Roman"/>
          <w:szCs w:val="22"/>
        </w:rPr>
        <w:t>:</w:t>
      </w:r>
    </w:p>
    <w:p w:rsidR="00590CB0" w:rsidRPr="0099600F" w:rsidRDefault="00590CB0" w:rsidP="00590CB0">
      <w:pPr>
        <w:autoSpaceDE w:val="0"/>
        <w:autoSpaceDN w:val="0"/>
        <w:adjustRightInd w:val="0"/>
        <w:ind w:left="567"/>
        <w:jc w:val="both"/>
        <w:rPr>
          <w:rFonts w:ascii="Times New Roman" w:hAnsi="Times New Roman"/>
          <w:szCs w:val="22"/>
        </w:rPr>
      </w:pPr>
      <w:proofErr w:type="gramStart"/>
      <w:r w:rsidRPr="0099600F">
        <w:rPr>
          <w:rFonts w:ascii="Times New Roman" w:hAnsi="Times New Roman"/>
          <w:szCs w:val="22"/>
        </w:rPr>
        <w:t>numero</w:t>
      </w:r>
      <w:proofErr w:type="gramEnd"/>
      <w:r w:rsidRPr="0099600F">
        <w:rPr>
          <w:rFonts w:ascii="Times New Roman" w:hAnsi="Times New Roman"/>
          <w:szCs w:val="22"/>
        </w:rPr>
        <w:t xml:space="preserve"> di iscrizione __________________________ data iscrizione __________________________</w:t>
      </w:r>
    </w:p>
    <w:p w:rsidR="00590CB0" w:rsidRPr="0099600F" w:rsidRDefault="00590CB0" w:rsidP="00590CB0">
      <w:pPr>
        <w:autoSpaceDE w:val="0"/>
        <w:autoSpaceDN w:val="0"/>
        <w:adjustRightInd w:val="0"/>
        <w:ind w:left="567"/>
        <w:jc w:val="both"/>
        <w:rPr>
          <w:rFonts w:ascii="Times New Roman" w:hAnsi="Times New Roman"/>
          <w:szCs w:val="22"/>
        </w:rPr>
      </w:pPr>
      <w:proofErr w:type="gramStart"/>
      <w:r w:rsidRPr="0099600F">
        <w:rPr>
          <w:rFonts w:ascii="Times New Roman" w:hAnsi="Times New Roman"/>
          <w:szCs w:val="22"/>
        </w:rPr>
        <w:t>forma</w:t>
      </w:r>
      <w:proofErr w:type="gramEnd"/>
      <w:r w:rsidRPr="0099600F">
        <w:rPr>
          <w:rFonts w:ascii="Times New Roman" w:hAnsi="Times New Roman"/>
          <w:szCs w:val="22"/>
        </w:rPr>
        <w:t xml:space="preserve"> giuridica attuale _______________________________________________________________</w:t>
      </w:r>
    </w:p>
    <w:p w:rsidR="00590CB0" w:rsidRPr="0099600F" w:rsidRDefault="00590CB0" w:rsidP="00590CB0">
      <w:pPr>
        <w:autoSpaceDE w:val="0"/>
        <w:autoSpaceDN w:val="0"/>
        <w:adjustRightInd w:val="0"/>
        <w:jc w:val="center"/>
        <w:rPr>
          <w:rFonts w:ascii="Times New Roman" w:hAnsi="Times New Roman"/>
          <w:i/>
          <w:sz w:val="6"/>
          <w:szCs w:val="6"/>
        </w:rPr>
      </w:pPr>
    </w:p>
    <w:p w:rsidR="00590CB0" w:rsidRPr="0099600F" w:rsidRDefault="00590CB0" w:rsidP="00590CB0">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590CB0" w:rsidRPr="0099600F" w:rsidRDefault="00590CB0" w:rsidP="005C77B0">
      <w:pPr>
        <w:autoSpaceDE w:val="0"/>
        <w:autoSpaceDN w:val="0"/>
        <w:adjustRightInd w:val="0"/>
        <w:ind w:left="567" w:hanging="284"/>
        <w:rPr>
          <w:rFonts w:ascii="Times New Roman" w:hAnsi="Times New Roman"/>
          <w:bCs/>
          <w:szCs w:val="22"/>
        </w:rPr>
      </w:pPr>
      <w:proofErr w:type="gramStart"/>
      <w:r w:rsidRPr="0099600F">
        <w:rPr>
          <w:rFonts w:ascii="Times New Roman" w:hAnsi="Times New Roman"/>
          <w:szCs w:val="22"/>
        </w:rPr>
        <w:t>che</w:t>
      </w:r>
      <w:proofErr w:type="gramEnd"/>
      <w:r w:rsidRPr="0099600F">
        <w:rPr>
          <w:rFonts w:ascii="Times New Roman" w:hAnsi="Times New Roman"/>
          <w:szCs w:val="22"/>
        </w:rPr>
        <w:t xml:space="preserv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590CB0" w:rsidRPr="0099600F" w:rsidRDefault="00590CB0" w:rsidP="00590CB0">
      <w:pPr>
        <w:pStyle w:val="Paragrafoelenco"/>
        <w:numPr>
          <w:ilvl w:val="0"/>
          <w:numId w:val="2"/>
        </w:numPr>
        <w:tabs>
          <w:tab w:val="left" w:pos="284"/>
        </w:tabs>
        <w:ind w:left="284" w:hanging="284"/>
        <w:jc w:val="both"/>
        <w:rPr>
          <w:rFonts w:ascii="Times New Roman" w:hAnsi="Times New Roman"/>
          <w:color w:val="000000"/>
          <w:szCs w:val="22"/>
        </w:rPr>
      </w:pPr>
      <w:proofErr w:type="gramStart"/>
      <w:r w:rsidRPr="0099600F">
        <w:rPr>
          <w:rFonts w:ascii="Times New Roman" w:hAnsi="Times New Roman"/>
          <w:color w:val="000000"/>
          <w:spacing w:val="-6"/>
          <w:szCs w:val="22"/>
        </w:rPr>
        <w:t>che</w:t>
      </w:r>
      <w:proofErr w:type="gramEnd"/>
      <w:r w:rsidRPr="0099600F">
        <w:rPr>
          <w:rFonts w:ascii="Times New Roman" w:hAnsi="Times New Roman"/>
          <w:color w:val="000000"/>
          <w:spacing w:val="-6"/>
          <w:szCs w:val="22"/>
        </w:rPr>
        <w:t xml:space="preserve"> l’impresa non si trova in stato di fallimento, di liquidazione coatta, di concordato preventivo</w:t>
      </w:r>
      <w:r w:rsidR="000169A6" w:rsidRPr="0099600F">
        <w:rPr>
          <w:rFonts w:ascii="Times New Roman" w:hAnsi="Times New Roman"/>
          <w:color w:val="000000"/>
          <w:spacing w:val="-6"/>
          <w:szCs w:val="22"/>
        </w:rPr>
        <w:t xml:space="preserve">, salvo il caso di concordato con continuità aziendale, o nei cui riguardi sia in corso </w:t>
      </w:r>
      <w:r w:rsidRPr="0099600F">
        <w:rPr>
          <w:rFonts w:ascii="Times New Roman" w:hAnsi="Times New Roman"/>
          <w:color w:val="000000"/>
          <w:spacing w:val="-6"/>
          <w:szCs w:val="22"/>
        </w:rPr>
        <w:t>un procedimento per la dichiarazione di una di tali situazioni</w:t>
      </w:r>
      <w:r w:rsidRPr="0099600F">
        <w:rPr>
          <w:rFonts w:ascii="Times New Roman" w:hAnsi="Times New Roman"/>
          <w:color w:val="000000"/>
          <w:szCs w:val="22"/>
        </w:rPr>
        <w:t>;</w:t>
      </w:r>
    </w:p>
    <w:p w:rsidR="00D446DF" w:rsidRPr="0099600F" w:rsidRDefault="00D446DF" w:rsidP="00D446DF">
      <w:pPr>
        <w:pStyle w:val="Paragrafoelenco"/>
        <w:numPr>
          <w:ilvl w:val="0"/>
          <w:numId w:val="2"/>
        </w:numPr>
        <w:tabs>
          <w:tab w:val="left" w:pos="284"/>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D446DF" w:rsidRPr="0099600F" w:rsidRDefault="008D37F8" w:rsidP="00590CB0">
      <w:pPr>
        <w:pStyle w:val="Paragrafoelenco"/>
        <w:numPr>
          <w:ilvl w:val="0"/>
          <w:numId w:val="2"/>
        </w:numPr>
        <w:tabs>
          <w:tab w:val="left" w:pos="284"/>
        </w:tabs>
        <w:ind w:left="284" w:hanging="284"/>
        <w:jc w:val="both"/>
        <w:rPr>
          <w:rFonts w:ascii="Times New Roman" w:hAnsi="Times New Roman"/>
          <w:color w:val="000000"/>
          <w:szCs w:val="22"/>
        </w:rPr>
      </w:pPr>
      <w:proofErr w:type="gramStart"/>
      <w:r w:rsidRPr="0072717F">
        <w:rPr>
          <w:rFonts w:ascii="Times New Roman" w:hAnsi="Times New Roman"/>
          <w:color w:val="000000"/>
          <w:spacing w:val="-6"/>
          <w:szCs w:val="22"/>
        </w:rPr>
        <w:t>che</w:t>
      </w:r>
      <w:proofErr w:type="gramEnd"/>
      <w:r w:rsidRPr="0072717F">
        <w:rPr>
          <w:rFonts w:ascii="Times New Roman" w:hAnsi="Times New Roman"/>
          <w:color w:val="000000"/>
          <w:spacing w:val="-6"/>
          <w:szCs w:val="22"/>
        </w:rPr>
        <w:t xml:space="preserve"> nei</w:t>
      </w:r>
      <w:r w:rsidR="00590CB0" w:rsidRPr="0072717F">
        <w:rPr>
          <w:rFonts w:ascii="Times New Roman" w:hAnsi="Times New Roman"/>
          <w:color w:val="000000"/>
          <w:spacing w:val="-6"/>
          <w:szCs w:val="22"/>
        </w:rPr>
        <w:t xml:space="preserve"> confronti </w:t>
      </w:r>
      <w:r w:rsidRPr="0072717F">
        <w:rPr>
          <w:rFonts w:ascii="Times New Roman" w:hAnsi="Times New Roman"/>
          <w:color w:val="000000"/>
          <w:spacing w:val="-6"/>
          <w:szCs w:val="22"/>
        </w:rPr>
        <w:t xml:space="preserve">dei soggetti di cui all’art. 80 comma 3 </w:t>
      </w:r>
      <w:r w:rsidR="00E740A5" w:rsidRPr="0072717F">
        <w:rPr>
          <w:rFonts w:ascii="Times New Roman" w:hAnsi="Times New Roman"/>
          <w:color w:val="000000"/>
          <w:spacing w:val="-6"/>
          <w:szCs w:val="22"/>
        </w:rPr>
        <w:t xml:space="preserve">del d.lgs. 18 aprile 2016 n. 50 </w:t>
      </w:r>
      <w:r w:rsidR="00590CB0" w:rsidRPr="0072717F">
        <w:rPr>
          <w:rFonts w:ascii="Times New Roman" w:hAnsi="Times New Roman"/>
          <w:color w:val="000000"/>
          <w:spacing w:val="-6"/>
          <w:szCs w:val="22"/>
        </w:rPr>
        <w:t xml:space="preserve">non è stata emessa una sentenza di condanna </w:t>
      </w:r>
      <w:r w:rsidR="00D446DF" w:rsidRPr="0072717F">
        <w:rPr>
          <w:rFonts w:ascii="Times New Roman" w:hAnsi="Times New Roman"/>
          <w:color w:val="000000"/>
          <w:spacing w:val="-6"/>
          <w:szCs w:val="22"/>
        </w:rPr>
        <w:t>definitiva</w:t>
      </w:r>
      <w:r w:rsidR="00590CB0" w:rsidRPr="0072717F">
        <w:rPr>
          <w:rFonts w:ascii="Times New Roman" w:hAnsi="Times New Roman"/>
          <w:color w:val="000000"/>
          <w:spacing w:val="-6"/>
          <w:szCs w:val="22"/>
        </w:rPr>
        <w:t>, o decreto penale di condanna divenuto irrevocabile, o sentenza di applicazione della pena su richiesta</w:t>
      </w:r>
      <w:r w:rsidR="00D446DF" w:rsidRPr="0072717F">
        <w:rPr>
          <w:rFonts w:ascii="Times New Roman" w:hAnsi="Times New Roman"/>
          <w:color w:val="000000"/>
          <w:spacing w:val="-6"/>
          <w:szCs w:val="22"/>
        </w:rPr>
        <w:t xml:space="preserve"> delle parti</w:t>
      </w:r>
      <w:r w:rsidR="00590CB0" w:rsidRPr="0072717F">
        <w:rPr>
          <w:rFonts w:ascii="Times New Roman" w:hAnsi="Times New Roman"/>
          <w:color w:val="000000"/>
          <w:spacing w:val="-6"/>
          <w:szCs w:val="22"/>
        </w:rPr>
        <w:t xml:space="preserve">, ai sensi dell'art. 444 del Codice di Procedura Penale, </w:t>
      </w:r>
      <w:r w:rsidR="00D446DF" w:rsidRPr="0072717F">
        <w:rPr>
          <w:rFonts w:ascii="Times New Roman" w:hAnsi="Times New Roman"/>
          <w:color w:val="000000"/>
          <w:spacing w:val="-6"/>
          <w:szCs w:val="22"/>
        </w:rPr>
        <w:t xml:space="preserve">anche riferita ad un suo subappaltatore nei casi di cui all’art. 105, comma 6 del </w:t>
      </w:r>
      <w:proofErr w:type="spellStart"/>
      <w:r w:rsidR="00D446DF" w:rsidRPr="0072717F">
        <w:rPr>
          <w:rFonts w:ascii="Times New Roman" w:hAnsi="Times New Roman"/>
          <w:color w:val="000000"/>
          <w:spacing w:val="-6"/>
          <w:szCs w:val="22"/>
        </w:rPr>
        <w:t>D.Lgs.</w:t>
      </w:r>
      <w:proofErr w:type="spellEnd"/>
      <w:r w:rsidR="00D446DF" w:rsidRPr="0072717F">
        <w:rPr>
          <w:rFonts w:ascii="Times New Roman" w:hAnsi="Times New Roman"/>
          <w:color w:val="000000"/>
          <w:spacing w:val="-6"/>
          <w:szCs w:val="22"/>
        </w:rPr>
        <w:t xml:space="preserve"> 50/2016, </w:t>
      </w:r>
      <w:r w:rsidR="00590CB0" w:rsidRPr="0072717F">
        <w:rPr>
          <w:rFonts w:ascii="Times New Roman" w:hAnsi="Times New Roman"/>
          <w:color w:val="000000"/>
          <w:spacing w:val="-6"/>
          <w:szCs w:val="22"/>
        </w:rPr>
        <w:t xml:space="preserve">per </w:t>
      </w:r>
      <w:r w:rsidR="00D446DF" w:rsidRPr="0072717F">
        <w:rPr>
          <w:rFonts w:ascii="Times New Roman" w:hAnsi="Times New Roman"/>
          <w:color w:val="000000"/>
          <w:spacing w:val="-6"/>
          <w:szCs w:val="22"/>
        </w:rPr>
        <w:t xml:space="preserve">uno dei seguenti </w:t>
      </w:r>
      <w:r w:rsidR="00590CB0" w:rsidRPr="0072717F">
        <w:rPr>
          <w:rFonts w:ascii="Times New Roman" w:hAnsi="Times New Roman"/>
          <w:color w:val="000000"/>
          <w:spacing w:val="-6"/>
          <w:szCs w:val="22"/>
        </w:rPr>
        <w:t>reati</w:t>
      </w:r>
      <w:r w:rsidR="00D446DF" w:rsidRPr="0099600F">
        <w:rPr>
          <w:rFonts w:ascii="Times New Roman" w:hAnsi="Times New Roman"/>
          <w:color w:val="000000"/>
          <w:szCs w:val="22"/>
        </w:rPr>
        <w:t>:</w:t>
      </w:r>
    </w:p>
    <w:p w:rsidR="00D446DF" w:rsidRPr="0099600F" w:rsidRDefault="00D446DF"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w:t>
      </w:r>
      <w:r w:rsidRPr="0072717F">
        <w:rPr>
          <w:rFonts w:ascii="Times New Roman" w:hAnsi="Times New Roman"/>
          <w:color w:val="000000"/>
          <w:spacing w:val="-2"/>
          <w:szCs w:val="22"/>
        </w:rPr>
        <w:lastRenderedPageBreak/>
        <w:t>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D446DF" w:rsidRDefault="00D446DF"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w:t>
      </w:r>
      <w:r w:rsidR="00A15027" w:rsidRPr="0099600F">
        <w:rPr>
          <w:rFonts w:ascii="Times New Roman" w:hAnsi="Times New Roman"/>
          <w:color w:val="000000"/>
          <w:szCs w:val="22"/>
        </w:rPr>
        <w:t xml:space="preserve"> </w:t>
      </w:r>
      <w:r w:rsidRPr="0099600F">
        <w:rPr>
          <w:rFonts w:ascii="Times New Roman" w:hAnsi="Times New Roman"/>
          <w:color w:val="000000"/>
          <w:szCs w:val="22"/>
        </w:rPr>
        <w:t>cui agli articoli 317, 318, 319, 319-ter, 319-quater, 320, 321, 322,</w:t>
      </w:r>
      <w:r w:rsidR="00A15027" w:rsidRPr="0099600F">
        <w:rPr>
          <w:rFonts w:ascii="Times New Roman" w:hAnsi="Times New Roman"/>
          <w:color w:val="000000"/>
          <w:szCs w:val="22"/>
        </w:rPr>
        <w:t xml:space="preserve"> </w:t>
      </w:r>
      <w:r w:rsidRPr="0099600F">
        <w:rPr>
          <w:rFonts w:ascii="Times New Roman" w:hAnsi="Times New Roman"/>
          <w:color w:val="000000"/>
          <w:szCs w:val="22"/>
        </w:rPr>
        <w:t>322-bis, 346-bis, 353, 353-bis,</w:t>
      </w:r>
      <w:r w:rsidR="00A15027" w:rsidRPr="0099600F">
        <w:rPr>
          <w:rFonts w:ascii="Times New Roman" w:hAnsi="Times New Roman"/>
          <w:color w:val="000000"/>
          <w:szCs w:val="22"/>
        </w:rPr>
        <w:t xml:space="preserve"> </w:t>
      </w:r>
      <w:r w:rsidRPr="0099600F">
        <w:rPr>
          <w:rFonts w:ascii="Times New Roman" w:hAnsi="Times New Roman"/>
          <w:color w:val="000000"/>
          <w:szCs w:val="22"/>
        </w:rPr>
        <w:t>354, 355 e 356 del codice penale</w:t>
      </w:r>
      <w:r w:rsidR="00A15027" w:rsidRPr="0099600F">
        <w:rPr>
          <w:rFonts w:ascii="Times New Roman" w:hAnsi="Times New Roman"/>
          <w:color w:val="000000"/>
          <w:szCs w:val="22"/>
        </w:rPr>
        <w:t xml:space="preserve"> </w:t>
      </w:r>
      <w:r w:rsidRPr="0099600F">
        <w:rPr>
          <w:rFonts w:ascii="Times New Roman" w:hAnsi="Times New Roman"/>
          <w:color w:val="000000"/>
          <w:szCs w:val="22"/>
        </w:rPr>
        <w:t>nonché all’articolo 2635 del codice</w:t>
      </w:r>
      <w:r w:rsidR="00A15027" w:rsidRPr="0099600F">
        <w:rPr>
          <w:rFonts w:ascii="Times New Roman" w:hAnsi="Times New Roman"/>
          <w:color w:val="000000"/>
          <w:szCs w:val="22"/>
        </w:rPr>
        <w:t xml:space="preserve"> </w:t>
      </w:r>
      <w:r w:rsidRPr="0099600F">
        <w:rPr>
          <w:rFonts w:ascii="Times New Roman" w:hAnsi="Times New Roman"/>
          <w:color w:val="000000"/>
          <w:szCs w:val="22"/>
        </w:rPr>
        <w:t>civile;</w:t>
      </w:r>
    </w:p>
    <w:p w:rsidR="007F4ECD" w:rsidRPr="0099600F" w:rsidRDefault="007F4ECD" w:rsidP="007F4ECD">
      <w:pPr>
        <w:tabs>
          <w:tab w:val="left" w:pos="567"/>
        </w:tabs>
        <w:ind w:left="567" w:hanging="283"/>
        <w:jc w:val="both"/>
        <w:rPr>
          <w:rFonts w:ascii="Times New Roman" w:hAnsi="Times New Roman"/>
          <w:color w:val="000000"/>
          <w:szCs w:val="22"/>
        </w:rPr>
      </w:pPr>
      <w:proofErr w:type="gramStart"/>
      <w:r w:rsidRPr="00F655D7">
        <w:rPr>
          <w:rFonts w:ascii="Times New Roman" w:hAnsi="Times New Roman"/>
          <w:color w:val="000000"/>
          <w:szCs w:val="22"/>
        </w:rPr>
        <w:t>b</w:t>
      </w:r>
      <w:proofErr w:type="gramEnd"/>
      <w:r w:rsidRPr="00F655D7">
        <w:rPr>
          <w:rFonts w:ascii="Times New Roman" w:hAnsi="Times New Roman"/>
          <w:color w:val="000000"/>
          <w:szCs w:val="22"/>
        </w:rPr>
        <w:t>-bis) false comunicazioni sociali di cui agli</w:t>
      </w:r>
      <w:r>
        <w:rPr>
          <w:rFonts w:ascii="Times New Roman" w:hAnsi="Times New Roman"/>
          <w:color w:val="000000"/>
          <w:szCs w:val="22"/>
        </w:rPr>
        <w:t xml:space="preserve"> </w:t>
      </w:r>
      <w:hyperlink r:id="rId8" w:anchor="2621" w:history="1">
        <w:r w:rsidRPr="00F655D7">
          <w:rPr>
            <w:rFonts w:ascii="Times New Roman" w:hAnsi="Times New Roman"/>
            <w:color w:val="000000"/>
            <w:szCs w:val="22"/>
          </w:rPr>
          <w:t>articoli 2621 e 2622 del codice civile</w:t>
        </w:r>
      </w:hyperlink>
      <w:r w:rsidRPr="00F655D7">
        <w:rPr>
          <w:rFonts w:ascii="Times New Roman" w:hAnsi="Times New Roman"/>
          <w:color w:val="000000"/>
          <w:szCs w:val="22"/>
        </w:rPr>
        <w:t>;</w:t>
      </w:r>
    </w:p>
    <w:p w:rsidR="00D446DF" w:rsidRPr="0099600F" w:rsidRDefault="00D446DF"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w:t>
      </w:r>
      <w:r w:rsidR="00A15027" w:rsidRPr="0099600F">
        <w:rPr>
          <w:rFonts w:ascii="Times New Roman" w:hAnsi="Times New Roman"/>
          <w:color w:val="000000"/>
          <w:szCs w:val="22"/>
        </w:rPr>
        <w:t xml:space="preserve"> </w:t>
      </w:r>
      <w:r w:rsidRPr="0099600F">
        <w:rPr>
          <w:rFonts w:ascii="Times New Roman" w:hAnsi="Times New Roman"/>
          <w:color w:val="000000"/>
          <w:szCs w:val="22"/>
        </w:rPr>
        <w:t>frode ai sensi dell’articolo 1 della</w:t>
      </w:r>
      <w:r w:rsidR="00A15027" w:rsidRPr="0099600F">
        <w:rPr>
          <w:rFonts w:ascii="Times New Roman" w:hAnsi="Times New Roman"/>
          <w:color w:val="000000"/>
          <w:szCs w:val="22"/>
        </w:rPr>
        <w:t xml:space="preserve"> </w:t>
      </w:r>
      <w:r w:rsidRPr="0099600F">
        <w:rPr>
          <w:rFonts w:ascii="Times New Roman" w:hAnsi="Times New Roman"/>
          <w:color w:val="000000"/>
          <w:szCs w:val="22"/>
        </w:rPr>
        <w:t>convenzione relativa alla tutela</w:t>
      </w:r>
      <w:r w:rsidR="00A15027" w:rsidRPr="0099600F">
        <w:rPr>
          <w:rFonts w:ascii="Times New Roman" w:hAnsi="Times New Roman"/>
          <w:color w:val="000000"/>
          <w:szCs w:val="22"/>
        </w:rPr>
        <w:t xml:space="preserve"> </w:t>
      </w:r>
      <w:r w:rsidRPr="0099600F">
        <w:rPr>
          <w:rFonts w:ascii="Times New Roman" w:hAnsi="Times New Roman"/>
          <w:color w:val="000000"/>
          <w:szCs w:val="22"/>
        </w:rPr>
        <w:t>degli interessi finanziari delle</w:t>
      </w:r>
      <w:r w:rsidR="00A15027" w:rsidRPr="0099600F">
        <w:rPr>
          <w:rFonts w:ascii="Times New Roman" w:hAnsi="Times New Roman"/>
          <w:color w:val="000000"/>
          <w:szCs w:val="22"/>
        </w:rPr>
        <w:t xml:space="preserve"> </w:t>
      </w:r>
      <w:r w:rsidRPr="0099600F">
        <w:rPr>
          <w:rFonts w:ascii="Times New Roman" w:hAnsi="Times New Roman"/>
          <w:color w:val="000000"/>
          <w:szCs w:val="22"/>
        </w:rPr>
        <w:t>Comunità europee;</w:t>
      </w:r>
    </w:p>
    <w:p w:rsidR="00D446DF" w:rsidRPr="0099600F" w:rsidRDefault="00D446DF"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w:t>
      </w:r>
      <w:r w:rsidR="00A15027" w:rsidRPr="0099600F">
        <w:rPr>
          <w:rFonts w:ascii="Times New Roman" w:hAnsi="Times New Roman"/>
          <w:color w:val="000000"/>
          <w:szCs w:val="22"/>
        </w:rPr>
        <w:t xml:space="preserve"> </w:t>
      </w:r>
      <w:r w:rsidRPr="0099600F">
        <w:rPr>
          <w:rFonts w:ascii="Times New Roman" w:hAnsi="Times New Roman"/>
          <w:color w:val="000000"/>
          <w:szCs w:val="22"/>
        </w:rPr>
        <w:t>delitti, consumati o tentati,</w:t>
      </w:r>
      <w:r w:rsidR="00A15027" w:rsidRPr="0099600F">
        <w:rPr>
          <w:rFonts w:ascii="Times New Roman" w:hAnsi="Times New Roman"/>
          <w:color w:val="000000"/>
          <w:szCs w:val="22"/>
        </w:rPr>
        <w:t xml:space="preserve"> </w:t>
      </w:r>
      <w:r w:rsidRPr="0099600F">
        <w:rPr>
          <w:rFonts w:ascii="Times New Roman" w:hAnsi="Times New Roman"/>
          <w:color w:val="000000"/>
          <w:szCs w:val="22"/>
        </w:rPr>
        <w:t>commessi con finalità di</w:t>
      </w:r>
      <w:r w:rsidR="00A15027" w:rsidRPr="0099600F">
        <w:rPr>
          <w:rFonts w:ascii="Times New Roman" w:hAnsi="Times New Roman"/>
          <w:color w:val="000000"/>
          <w:szCs w:val="22"/>
        </w:rPr>
        <w:t xml:space="preserve"> </w:t>
      </w:r>
      <w:r w:rsidRPr="0099600F">
        <w:rPr>
          <w:rFonts w:ascii="Times New Roman" w:hAnsi="Times New Roman"/>
          <w:color w:val="000000"/>
          <w:szCs w:val="22"/>
        </w:rPr>
        <w:t>terrorismo, anche internazionale, e</w:t>
      </w:r>
      <w:r w:rsidR="00A15027" w:rsidRPr="0099600F">
        <w:rPr>
          <w:rFonts w:ascii="Times New Roman" w:hAnsi="Times New Roman"/>
          <w:color w:val="000000"/>
          <w:szCs w:val="22"/>
        </w:rPr>
        <w:t xml:space="preserve"> </w:t>
      </w:r>
      <w:r w:rsidRPr="0099600F">
        <w:rPr>
          <w:rFonts w:ascii="Times New Roman" w:hAnsi="Times New Roman"/>
          <w:color w:val="000000"/>
          <w:szCs w:val="22"/>
        </w:rPr>
        <w:t>di eversione dell’ordine</w:t>
      </w:r>
      <w:r w:rsidR="00A15027" w:rsidRPr="0099600F">
        <w:rPr>
          <w:rFonts w:ascii="Times New Roman" w:hAnsi="Times New Roman"/>
          <w:color w:val="000000"/>
          <w:szCs w:val="22"/>
        </w:rPr>
        <w:t xml:space="preserve"> </w:t>
      </w:r>
      <w:r w:rsidRPr="0099600F">
        <w:rPr>
          <w:rFonts w:ascii="Times New Roman" w:hAnsi="Times New Roman"/>
          <w:color w:val="000000"/>
          <w:szCs w:val="22"/>
        </w:rPr>
        <w:t>costituzionale reati terroristici o reati connessi alle attività</w:t>
      </w:r>
      <w:r w:rsidR="00A15027" w:rsidRPr="0099600F">
        <w:rPr>
          <w:rFonts w:ascii="Times New Roman" w:hAnsi="Times New Roman"/>
          <w:color w:val="000000"/>
          <w:szCs w:val="22"/>
        </w:rPr>
        <w:t xml:space="preserve"> </w:t>
      </w:r>
      <w:r w:rsidRPr="0099600F">
        <w:rPr>
          <w:rFonts w:ascii="Times New Roman" w:hAnsi="Times New Roman"/>
          <w:color w:val="000000"/>
          <w:szCs w:val="22"/>
        </w:rPr>
        <w:t>terroristiche;</w:t>
      </w:r>
    </w:p>
    <w:p w:rsidR="00D446DF" w:rsidRPr="0099600F" w:rsidRDefault="00D446DF"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w:t>
      </w:r>
      <w:r w:rsidR="00A15027" w:rsidRPr="0099600F">
        <w:rPr>
          <w:rFonts w:ascii="Times New Roman" w:hAnsi="Times New Roman"/>
          <w:color w:val="000000"/>
          <w:szCs w:val="22"/>
        </w:rPr>
        <w:t xml:space="preserve"> </w:t>
      </w:r>
      <w:r w:rsidRPr="0099600F">
        <w:rPr>
          <w:rFonts w:ascii="Times New Roman" w:hAnsi="Times New Roman"/>
          <w:color w:val="000000"/>
          <w:szCs w:val="22"/>
        </w:rPr>
        <w:t>delitti di cui agli articoli 648-bis,</w:t>
      </w:r>
      <w:r w:rsidR="00A15027" w:rsidRPr="0099600F">
        <w:rPr>
          <w:rFonts w:ascii="Times New Roman" w:hAnsi="Times New Roman"/>
          <w:color w:val="000000"/>
          <w:szCs w:val="22"/>
        </w:rPr>
        <w:t xml:space="preserve"> </w:t>
      </w:r>
      <w:r w:rsidRPr="0099600F">
        <w:rPr>
          <w:rFonts w:ascii="Times New Roman" w:hAnsi="Times New Roman"/>
          <w:color w:val="000000"/>
          <w:szCs w:val="22"/>
        </w:rPr>
        <w:t>648-ter e 648-ter.1 del codice</w:t>
      </w:r>
      <w:r w:rsidR="00A15027" w:rsidRPr="0099600F">
        <w:rPr>
          <w:rFonts w:ascii="Times New Roman" w:hAnsi="Times New Roman"/>
          <w:color w:val="000000"/>
          <w:szCs w:val="22"/>
        </w:rPr>
        <w:t xml:space="preserve"> </w:t>
      </w:r>
      <w:r w:rsidRPr="0099600F">
        <w:rPr>
          <w:rFonts w:ascii="Times New Roman" w:hAnsi="Times New Roman"/>
          <w:color w:val="000000"/>
          <w:szCs w:val="22"/>
        </w:rPr>
        <w:t>penale, riciclaggio di proventi di</w:t>
      </w:r>
      <w:r w:rsidR="00A15027" w:rsidRPr="0099600F">
        <w:rPr>
          <w:rFonts w:ascii="Times New Roman" w:hAnsi="Times New Roman"/>
          <w:color w:val="000000"/>
          <w:szCs w:val="22"/>
        </w:rPr>
        <w:t xml:space="preserve"> </w:t>
      </w:r>
      <w:r w:rsidRPr="0099600F">
        <w:rPr>
          <w:rFonts w:ascii="Times New Roman" w:hAnsi="Times New Roman"/>
          <w:color w:val="000000"/>
          <w:szCs w:val="22"/>
        </w:rPr>
        <w:t>attività criminose o finanziamento</w:t>
      </w:r>
      <w:r w:rsidR="00A15027" w:rsidRPr="0099600F">
        <w:rPr>
          <w:rFonts w:ascii="Times New Roman" w:hAnsi="Times New Roman"/>
          <w:color w:val="000000"/>
          <w:szCs w:val="22"/>
        </w:rPr>
        <w:t xml:space="preserve"> </w:t>
      </w:r>
      <w:r w:rsidRPr="0099600F">
        <w:rPr>
          <w:rFonts w:ascii="Times New Roman" w:hAnsi="Times New Roman"/>
          <w:color w:val="000000"/>
          <w:szCs w:val="22"/>
        </w:rPr>
        <w:t>del terrorismo, quali definiti</w:t>
      </w:r>
      <w:r w:rsidR="00A15027" w:rsidRPr="0099600F">
        <w:rPr>
          <w:rFonts w:ascii="Times New Roman" w:hAnsi="Times New Roman"/>
          <w:color w:val="000000"/>
          <w:szCs w:val="22"/>
        </w:rPr>
        <w:t xml:space="preserve"> </w:t>
      </w:r>
      <w:r w:rsidRPr="0099600F">
        <w:rPr>
          <w:rFonts w:ascii="Times New Roman" w:hAnsi="Times New Roman"/>
          <w:color w:val="000000"/>
          <w:szCs w:val="22"/>
        </w:rPr>
        <w:t>all’articolo 1 del decreto</w:t>
      </w:r>
      <w:r w:rsidR="00A15027" w:rsidRPr="0099600F">
        <w:rPr>
          <w:rFonts w:ascii="Times New Roman" w:hAnsi="Times New Roman"/>
          <w:color w:val="000000"/>
          <w:szCs w:val="22"/>
        </w:rPr>
        <w:t xml:space="preserve"> </w:t>
      </w:r>
      <w:r w:rsidRPr="0099600F">
        <w:rPr>
          <w:rFonts w:ascii="Times New Roman" w:hAnsi="Times New Roman"/>
          <w:color w:val="000000"/>
          <w:szCs w:val="22"/>
        </w:rPr>
        <w:t>legislativo 22 giugno 2007, n. 109</w:t>
      </w:r>
      <w:r w:rsidR="00A15027" w:rsidRPr="0099600F">
        <w:rPr>
          <w:rFonts w:ascii="Times New Roman" w:hAnsi="Times New Roman"/>
          <w:color w:val="000000"/>
          <w:szCs w:val="22"/>
        </w:rPr>
        <w:t xml:space="preserve"> </w:t>
      </w:r>
      <w:r w:rsidRPr="0099600F">
        <w:rPr>
          <w:rFonts w:ascii="Times New Roman" w:hAnsi="Times New Roman"/>
          <w:color w:val="000000"/>
          <w:szCs w:val="22"/>
        </w:rPr>
        <w:t>e successive modificazioni;</w:t>
      </w:r>
    </w:p>
    <w:p w:rsidR="00A15027" w:rsidRPr="0099600F" w:rsidRDefault="00D446DF"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f)</w:t>
      </w:r>
      <w:r w:rsidR="00A15027" w:rsidRPr="0099600F">
        <w:rPr>
          <w:rFonts w:ascii="Times New Roman" w:hAnsi="Times New Roman"/>
          <w:color w:val="000000"/>
          <w:szCs w:val="22"/>
        </w:rPr>
        <w:t xml:space="preserve"> </w:t>
      </w:r>
      <w:r w:rsidRPr="0099600F">
        <w:rPr>
          <w:rFonts w:ascii="Times New Roman" w:hAnsi="Times New Roman"/>
          <w:color w:val="000000"/>
          <w:szCs w:val="22"/>
        </w:rPr>
        <w:t>sfruttamento del lavoro minorile</w:t>
      </w:r>
      <w:r w:rsidR="00A15027" w:rsidRPr="0099600F">
        <w:rPr>
          <w:rFonts w:ascii="Times New Roman" w:hAnsi="Times New Roman"/>
          <w:color w:val="000000"/>
          <w:szCs w:val="22"/>
        </w:rPr>
        <w:t xml:space="preserve"> </w:t>
      </w:r>
      <w:r w:rsidRPr="0099600F">
        <w:rPr>
          <w:rFonts w:ascii="Times New Roman" w:hAnsi="Times New Roman"/>
          <w:color w:val="000000"/>
          <w:szCs w:val="22"/>
        </w:rPr>
        <w:t>e altre forme di tratta di esseri</w:t>
      </w:r>
      <w:r w:rsidR="00A15027" w:rsidRPr="0099600F">
        <w:rPr>
          <w:rFonts w:ascii="Times New Roman" w:hAnsi="Times New Roman"/>
          <w:color w:val="000000"/>
          <w:szCs w:val="22"/>
        </w:rPr>
        <w:t xml:space="preserve"> </w:t>
      </w:r>
      <w:r w:rsidRPr="0099600F">
        <w:rPr>
          <w:rFonts w:ascii="Times New Roman" w:hAnsi="Times New Roman"/>
          <w:color w:val="000000"/>
          <w:szCs w:val="22"/>
        </w:rPr>
        <w:t>umani definite con il decreto</w:t>
      </w:r>
      <w:r w:rsidR="00A15027" w:rsidRPr="0099600F">
        <w:rPr>
          <w:rFonts w:ascii="Times New Roman" w:hAnsi="Times New Roman"/>
          <w:color w:val="000000"/>
          <w:szCs w:val="22"/>
        </w:rPr>
        <w:t xml:space="preserve"> </w:t>
      </w:r>
      <w:r w:rsidRPr="0099600F">
        <w:rPr>
          <w:rFonts w:ascii="Times New Roman" w:hAnsi="Times New Roman"/>
          <w:color w:val="000000"/>
          <w:szCs w:val="22"/>
        </w:rPr>
        <w:t>legislativo 4 marzo 2014, n. 24;</w:t>
      </w:r>
      <w:r w:rsidR="00A15027" w:rsidRPr="0099600F">
        <w:rPr>
          <w:rFonts w:ascii="Times New Roman" w:hAnsi="Times New Roman"/>
          <w:color w:val="000000"/>
          <w:szCs w:val="22"/>
        </w:rPr>
        <w:t xml:space="preserve"> </w:t>
      </w:r>
    </w:p>
    <w:p w:rsidR="00D446DF" w:rsidRPr="0099600F" w:rsidRDefault="00D446DF" w:rsidP="008D37F8">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w:t>
      </w:r>
      <w:r w:rsidR="00A15027" w:rsidRPr="0099600F">
        <w:rPr>
          <w:rFonts w:ascii="Times New Roman" w:hAnsi="Times New Roman"/>
          <w:color w:val="000000"/>
          <w:szCs w:val="22"/>
        </w:rPr>
        <w:t xml:space="preserve"> </w:t>
      </w:r>
      <w:r w:rsidRPr="0099600F">
        <w:rPr>
          <w:rFonts w:ascii="Times New Roman" w:hAnsi="Times New Roman"/>
          <w:color w:val="000000"/>
          <w:szCs w:val="22"/>
        </w:rPr>
        <w:t>ogni altro delitto da cui derivi,</w:t>
      </w:r>
      <w:r w:rsidR="00A15027" w:rsidRPr="0099600F">
        <w:rPr>
          <w:rFonts w:ascii="Times New Roman" w:hAnsi="Times New Roman"/>
          <w:color w:val="000000"/>
          <w:szCs w:val="22"/>
        </w:rPr>
        <w:t xml:space="preserve"> </w:t>
      </w:r>
      <w:r w:rsidRPr="0099600F">
        <w:rPr>
          <w:rFonts w:ascii="Times New Roman" w:hAnsi="Times New Roman"/>
          <w:color w:val="000000"/>
          <w:szCs w:val="22"/>
        </w:rPr>
        <w:t>quale pena accessoria, l’incapacità</w:t>
      </w:r>
      <w:r w:rsidR="00A15027" w:rsidRPr="0099600F">
        <w:rPr>
          <w:rFonts w:ascii="Times New Roman" w:hAnsi="Times New Roman"/>
          <w:color w:val="000000"/>
          <w:szCs w:val="22"/>
        </w:rPr>
        <w:t xml:space="preserve"> </w:t>
      </w:r>
      <w:r w:rsidRPr="0099600F">
        <w:rPr>
          <w:rFonts w:ascii="Times New Roman" w:hAnsi="Times New Roman"/>
          <w:color w:val="000000"/>
          <w:szCs w:val="22"/>
        </w:rPr>
        <w:t>di contrattare con la pubblica</w:t>
      </w:r>
      <w:r w:rsidR="00A15027" w:rsidRPr="0099600F">
        <w:rPr>
          <w:rFonts w:ascii="Times New Roman" w:hAnsi="Times New Roman"/>
          <w:color w:val="000000"/>
          <w:szCs w:val="22"/>
        </w:rPr>
        <w:t xml:space="preserve"> </w:t>
      </w:r>
      <w:r w:rsidRPr="0099600F">
        <w:rPr>
          <w:rFonts w:ascii="Times New Roman" w:hAnsi="Times New Roman"/>
          <w:color w:val="000000"/>
          <w:szCs w:val="22"/>
        </w:rPr>
        <w:t>amministrazione;</w:t>
      </w:r>
    </w:p>
    <w:p w:rsidR="00C442BB" w:rsidRPr="0099600F" w:rsidRDefault="00EF47C4" w:rsidP="008D37F8">
      <w:pPr>
        <w:pStyle w:val="Paragrafoelenco"/>
        <w:numPr>
          <w:ilvl w:val="0"/>
          <w:numId w:val="2"/>
        </w:numPr>
        <w:tabs>
          <w:tab w:val="left" w:pos="284"/>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l’impresa non ha</w:t>
      </w:r>
      <w:r w:rsidR="00590CB0" w:rsidRPr="0099600F">
        <w:rPr>
          <w:rFonts w:ascii="Times New Roman" w:hAnsi="Times New Roman"/>
          <w:color w:val="000000"/>
          <w:szCs w:val="22"/>
        </w:rPr>
        <w:t xml:space="preserve"> commesso violazioni</w:t>
      </w:r>
      <w:r w:rsidR="00085FC1" w:rsidRPr="0099600F">
        <w:rPr>
          <w:rFonts w:ascii="Times New Roman" w:hAnsi="Times New Roman"/>
          <w:color w:val="000000"/>
          <w:szCs w:val="22"/>
        </w:rPr>
        <w:t xml:space="preserve"> gravi</w:t>
      </w:r>
      <w:r w:rsidR="00590CB0" w:rsidRPr="0099600F">
        <w:rPr>
          <w:rFonts w:ascii="Times New Roman" w:hAnsi="Times New Roman"/>
          <w:color w:val="000000"/>
          <w:szCs w:val="22"/>
        </w:rPr>
        <w:t>, definitivamente accertate, rispetto agli obblighi relativi al pagamento delle imposte e tasse</w:t>
      </w:r>
      <w:r w:rsidR="00085FC1" w:rsidRPr="0099600F">
        <w:rPr>
          <w:rFonts w:ascii="Times New Roman" w:hAnsi="Times New Roman"/>
          <w:color w:val="000000"/>
          <w:szCs w:val="22"/>
        </w:rPr>
        <w:t xml:space="preserve"> o dei contributi previdenziali</w:t>
      </w:r>
      <w:r w:rsidR="00590CB0" w:rsidRPr="0099600F">
        <w:rPr>
          <w:rFonts w:ascii="Times New Roman" w:hAnsi="Times New Roman"/>
          <w:color w:val="000000"/>
          <w:szCs w:val="22"/>
        </w:rPr>
        <w:t>, secondo la legislazione italiana o quella dello Stato in cui sono stabiliti</w:t>
      </w:r>
      <w:r w:rsidR="00DC490E">
        <w:rPr>
          <w:rFonts w:ascii="Times New Roman" w:hAnsi="Times New Roman"/>
          <w:color w:val="000000"/>
          <w:szCs w:val="22"/>
        </w:rPr>
        <w:t>;</w:t>
      </w:r>
    </w:p>
    <w:p w:rsidR="00F30434" w:rsidRPr="0099600F" w:rsidRDefault="00EF47C4" w:rsidP="008D37F8">
      <w:pPr>
        <w:pStyle w:val="Paragrafoelenco"/>
        <w:numPr>
          <w:ilvl w:val="0"/>
          <w:numId w:val="2"/>
        </w:numPr>
        <w:tabs>
          <w:tab w:val="left" w:pos="284"/>
        </w:tabs>
        <w:ind w:left="284" w:hanging="284"/>
        <w:jc w:val="both"/>
        <w:rPr>
          <w:color w:val="000000"/>
          <w:szCs w:val="22"/>
          <w:u w:val="single"/>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l’impresa non ha</w:t>
      </w:r>
      <w:r w:rsidR="00644F54" w:rsidRPr="0099600F">
        <w:rPr>
          <w:rFonts w:ascii="Times New Roman" w:hAnsi="Times New Roman"/>
          <w:color w:val="000000"/>
          <w:szCs w:val="22"/>
        </w:rPr>
        <w:t xml:space="preserve"> commesso gravi infrazioni debitamente accertate alle norme in materia di </w:t>
      </w:r>
      <w:r w:rsidR="00C442BB" w:rsidRPr="0099600F">
        <w:rPr>
          <w:rFonts w:ascii="Times New Roman" w:hAnsi="Times New Roman"/>
          <w:color w:val="000000"/>
          <w:szCs w:val="22"/>
        </w:rPr>
        <w:t xml:space="preserve">salute e </w:t>
      </w:r>
      <w:r w:rsidR="00644F54" w:rsidRPr="0099600F">
        <w:rPr>
          <w:rFonts w:ascii="Times New Roman" w:hAnsi="Times New Roman"/>
          <w:color w:val="000000"/>
          <w:szCs w:val="22"/>
        </w:rPr>
        <w:t xml:space="preserve">sicurezza </w:t>
      </w:r>
      <w:r w:rsidR="00C442BB" w:rsidRPr="0099600F">
        <w:rPr>
          <w:rFonts w:ascii="Times New Roman" w:hAnsi="Times New Roman"/>
          <w:color w:val="000000"/>
          <w:szCs w:val="22"/>
        </w:rPr>
        <w:t xml:space="preserve">sul lavoro nonché agli obblighi di cui all’art. 30 comma 3 del d.lgs. 18 aprile 2016 n. 50; </w:t>
      </w:r>
    </w:p>
    <w:p w:rsidR="007F4ECD" w:rsidRDefault="00B60A74" w:rsidP="00807793">
      <w:pPr>
        <w:pStyle w:val="Paragrafoelenco"/>
        <w:numPr>
          <w:ilvl w:val="0"/>
          <w:numId w:val="2"/>
        </w:numPr>
        <w:tabs>
          <w:tab w:val="left" w:pos="284"/>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w:t>
      </w:r>
      <w:r w:rsidR="00590CB0" w:rsidRPr="0099600F">
        <w:rPr>
          <w:rFonts w:ascii="Times New Roman" w:hAnsi="Times New Roman"/>
          <w:color w:val="000000"/>
          <w:szCs w:val="22"/>
        </w:rPr>
        <w:t xml:space="preserve">mpresa </w:t>
      </w:r>
      <w:r w:rsidR="00A6448D" w:rsidRPr="0099600F">
        <w:rPr>
          <w:rFonts w:ascii="Times New Roman" w:hAnsi="Times New Roman"/>
          <w:color w:val="000000"/>
          <w:szCs w:val="22"/>
        </w:rPr>
        <w:t xml:space="preserve">rispetto alla legge 12 marzo 1999 n. 68, </w:t>
      </w:r>
      <w:r w:rsidR="00590CB0" w:rsidRPr="0099600F">
        <w:rPr>
          <w:rFonts w:ascii="Times New Roman" w:hAnsi="Times New Roman"/>
          <w:color w:val="000000"/>
          <w:szCs w:val="22"/>
        </w:rPr>
        <w:t>che disciplina il diritto al l</w:t>
      </w:r>
      <w:r w:rsidR="00A6448D" w:rsidRPr="0099600F">
        <w:rPr>
          <w:rFonts w:ascii="Times New Roman" w:hAnsi="Times New Roman"/>
          <w:color w:val="000000"/>
          <w:szCs w:val="22"/>
        </w:rPr>
        <w:t>avoro dei disabili</w:t>
      </w:r>
      <w:r w:rsidR="007F4ECD">
        <w:rPr>
          <w:rFonts w:ascii="Times New Roman" w:hAnsi="Times New Roman"/>
          <w:color w:val="000000"/>
          <w:szCs w:val="22"/>
        </w:rPr>
        <w:t>:</w:t>
      </w:r>
    </w:p>
    <w:p w:rsidR="00590CB0" w:rsidRPr="007F4ECD" w:rsidRDefault="001C146B" w:rsidP="007F4ECD">
      <w:pPr>
        <w:tabs>
          <w:tab w:val="left" w:pos="284"/>
          <w:tab w:val="left" w:pos="567"/>
        </w:tabs>
        <w:autoSpaceDE w:val="0"/>
        <w:autoSpaceDN w:val="0"/>
        <w:adjustRightInd w:val="0"/>
        <w:ind w:left="284"/>
        <w:jc w:val="both"/>
        <w:rPr>
          <w:rFonts w:ascii="Times New Roman" w:hAnsi="Times New Roman"/>
          <w:i/>
          <w:iCs/>
          <w:color w:val="000000"/>
          <w:szCs w:val="22"/>
        </w:rPr>
      </w:pPr>
      <w:r w:rsidRPr="007F4ECD">
        <w:rPr>
          <w:rFonts w:ascii="Times New Roman" w:hAnsi="Times New Roman"/>
          <w:color w:val="000000"/>
          <w:szCs w:val="22"/>
        </w:rPr>
        <w:t>(</w:t>
      </w:r>
      <w:proofErr w:type="gramStart"/>
      <w:r w:rsidRPr="007F4ECD">
        <w:rPr>
          <w:rFonts w:ascii="Times New Roman" w:hAnsi="Times New Roman"/>
          <w:i/>
          <w:color w:val="000000"/>
          <w:szCs w:val="22"/>
        </w:rPr>
        <w:t>solo</w:t>
      </w:r>
      <w:proofErr w:type="gramEnd"/>
      <w:r w:rsidRPr="007F4ECD">
        <w:rPr>
          <w:rFonts w:ascii="Times New Roman" w:hAnsi="Times New Roman"/>
          <w:i/>
          <w:color w:val="000000"/>
          <w:szCs w:val="22"/>
        </w:rPr>
        <w:t xml:space="preserve"> per Impresa stabilita in Italia</w:t>
      </w:r>
      <w:r w:rsidRPr="007F4ECD">
        <w:rPr>
          <w:rFonts w:ascii="Times New Roman" w:hAnsi="Times New Roman"/>
          <w:color w:val="000000"/>
          <w:szCs w:val="22"/>
        </w:rPr>
        <w:t>)</w:t>
      </w:r>
      <w:r w:rsidR="007F4ECD" w:rsidRPr="007F4ECD">
        <w:rPr>
          <w:rFonts w:ascii="Times New Roman" w:hAnsi="Times New Roman"/>
          <w:color w:val="000000"/>
          <w:szCs w:val="22"/>
        </w:rPr>
        <w:t xml:space="preserve"> </w:t>
      </w:r>
      <w:r w:rsidR="00590CB0" w:rsidRPr="007F4ECD">
        <w:rPr>
          <w:rFonts w:ascii="Times New Roman" w:hAnsi="Times New Roman"/>
          <w:i/>
          <w:iCs/>
          <w:color w:val="000000"/>
          <w:szCs w:val="22"/>
        </w:rPr>
        <w:t>(barrare la casella corrispondente)</w:t>
      </w:r>
    </w:p>
    <w:p w:rsidR="00220BC4" w:rsidRPr="00220BC4" w:rsidRDefault="00220BC4" w:rsidP="00590CB0">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proofErr w:type="gramStart"/>
      <w:r>
        <w:rPr>
          <w:rFonts w:ascii="Times New Roman" w:hAnsi="Times New Roman"/>
          <w:color w:val="000000"/>
          <w:szCs w:val="22"/>
        </w:rPr>
        <w:t>non</w:t>
      </w:r>
      <w:proofErr w:type="gramEnd"/>
      <w:r>
        <w:rPr>
          <w:rFonts w:ascii="Times New Roman" w:hAnsi="Times New Roman"/>
          <w:color w:val="000000"/>
          <w:szCs w:val="22"/>
        </w:rPr>
        <w:t xml:space="preserve"> è soggetta</w:t>
      </w:r>
    </w:p>
    <w:p w:rsidR="00590CB0" w:rsidRPr="0099600F" w:rsidRDefault="00A6448D" w:rsidP="00590CB0">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proofErr w:type="gramStart"/>
      <w:r w:rsidRPr="0099600F">
        <w:rPr>
          <w:rFonts w:ascii="Times New Roman" w:hAnsi="Times New Roman"/>
          <w:bCs/>
          <w:color w:val="000000"/>
          <w:szCs w:val="22"/>
        </w:rPr>
        <w:t>presenta</w:t>
      </w:r>
      <w:proofErr w:type="gramEnd"/>
      <w:r w:rsidRPr="0099600F">
        <w:rPr>
          <w:rFonts w:ascii="Times New Roman" w:hAnsi="Times New Roman"/>
          <w:bCs/>
          <w:color w:val="000000"/>
          <w:szCs w:val="22"/>
        </w:rPr>
        <w:t xml:space="preserve">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590CB0" w:rsidRPr="0099600F" w:rsidRDefault="00A6448D" w:rsidP="00590CB0">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proofErr w:type="gramStart"/>
      <w:r w:rsidRPr="0099600F">
        <w:rPr>
          <w:rFonts w:ascii="Times New Roman" w:hAnsi="Times New Roman"/>
          <w:bCs/>
          <w:color w:val="000000"/>
          <w:szCs w:val="22"/>
        </w:rPr>
        <w:t>autocertifica</w:t>
      </w:r>
      <w:proofErr w:type="gramEnd"/>
      <w:r w:rsidRPr="0099600F">
        <w:rPr>
          <w:rFonts w:ascii="Times New Roman" w:hAnsi="Times New Roman"/>
          <w:bCs/>
          <w:color w:val="000000"/>
          <w:szCs w:val="22"/>
        </w:rPr>
        <w:t xml:space="preserve"> la sussistenza del medesimo requisito;</w:t>
      </w:r>
    </w:p>
    <w:p w:rsidR="00590CB0" w:rsidRDefault="00590CB0"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l’impresa non ha riportato sanzioni </w:t>
      </w:r>
      <w:proofErr w:type="spellStart"/>
      <w:r w:rsidRPr="0099600F">
        <w:rPr>
          <w:rFonts w:ascii="Times New Roman" w:hAnsi="Times New Roman"/>
          <w:color w:val="000000"/>
          <w:szCs w:val="22"/>
        </w:rPr>
        <w:t>interdittive</w:t>
      </w:r>
      <w:proofErr w:type="spellEnd"/>
      <w:r w:rsidRPr="0099600F">
        <w:rPr>
          <w:rFonts w:ascii="Times New Roman" w:hAnsi="Times New Roman"/>
          <w:color w:val="000000"/>
          <w:szCs w:val="22"/>
        </w:rPr>
        <w:t xml:space="preserve"> di cui all'art. 9, comma 2, lettera c), del D. </w:t>
      </w:r>
      <w:proofErr w:type="spellStart"/>
      <w:r w:rsidRPr="0099600F">
        <w:rPr>
          <w:rFonts w:ascii="Times New Roman" w:hAnsi="Times New Roman"/>
          <w:color w:val="000000"/>
          <w:szCs w:val="22"/>
        </w:rPr>
        <w:t>Lgs</w:t>
      </w:r>
      <w:proofErr w:type="spellEnd"/>
      <w:r w:rsidRPr="0099600F">
        <w:rPr>
          <w:rFonts w:ascii="Times New Roman" w:hAnsi="Times New Roman"/>
          <w:color w:val="000000"/>
          <w:szCs w:val="22"/>
        </w:rPr>
        <w:t>. n. 231/200</w:t>
      </w:r>
      <w:r w:rsidR="002E3680">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w:t>
      </w:r>
      <w:r w:rsidR="004B0B5B" w:rsidRPr="0099600F">
        <w:rPr>
          <w:rFonts w:ascii="Times New Roman" w:hAnsi="Times New Roman"/>
          <w:color w:val="000000"/>
          <w:szCs w:val="22"/>
        </w:rPr>
        <w:t xml:space="preserve">, compresi i provvedimenti </w:t>
      </w:r>
      <w:proofErr w:type="spellStart"/>
      <w:r w:rsidR="00811A36" w:rsidRPr="0099600F">
        <w:rPr>
          <w:rFonts w:ascii="Times New Roman" w:hAnsi="Times New Roman"/>
          <w:color w:val="000000"/>
          <w:szCs w:val="22"/>
        </w:rPr>
        <w:t>interdittivi</w:t>
      </w:r>
      <w:proofErr w:type="spellEnd"/>
      <w:r w:rsidR="00811A36" w:rsidRPr="0099600F">
        <w:rPr>
          <w:rFonts w:ascii="Times New Roman" w:hAnsi="Times New Roman"/>
          <w:color w:val="000000"/>
          <w:szCs w:val="22"/>
        </w:rPr>
        <w:t xml:space="preserve"> di cui all’art. 14 del d.lgs. 9 aprile 2008 n. 81</w:t>
      </w:r>
      <w:r w:rsidRPr="0099600F">
        <w:rPr>
          <w:rFonts w:ascii="Times New Roman" w:hAnsi="Times New Roman"/>
          <w:color w:val="000000"/>
          <w:szCs w:val="22"/>
        </w:rPr>
        <w:t>;</w:t>
      </w:r>
    </w:p>
    <w:p w:rsidR="007F4ECD" w:rsidRPr="00DC490E" w:rsidRDefault="007F4ECD" w:rsidP="00DC490E">
      <w:pPr>
        <w:tabs>
          <w:tab w:val="left" w:pos="426"/>
        </w:tabs>
        <w:ind w:left="284" w:hanging="284"/>
        <w:jc w:val="both"/>
        <w:rPr>
          <w:rFonts w:ascii="Times New Roman" w:hAnsi="Times New Roman"/>
          <w:color w:val="000000"/>
          <w:szCs w:val="22"/>
        </w:rPr>
      </w:pPr>
      <w:r w:rsidRPr="00DC490E">
        <w:rPr>
          <w:rFonts w:ascii="Times New Roman" w:hAnsi="Times New Roman"/>
          <w:color w:val="000000"/>
          <w:szCs w:val="22"/>
        </w:rPr>
        <w:t>8-bis) che l’impresa non abbia presentato nella procedura di gara in corso e negli affidamenti di subappalti documentazione o dichiarazioni non veritiere;</w:t>
      </w:r>
    </w:p>
    <w:p w:rsidR="007F4ECD" w:rsidRPr="007F4ECD" w:rsidRDefault="007F4ECD" w:rsidP="00DC490E">
      <w:pPr>
        <w:tabs>
          <w:tab w:val="left" w:pos="426"/>
        </w:tabs>
        <w:ind w:left="284" w:hanging="284"/>
        <w:jc w:val="both"/>
        <w:rPr>
          <w:rFonts w:ascii="Times New Roman" w:hAnsi="Times New Roman"/>
          <w:color w:val="000000"/>
          <w:szCs w:val="22"/>
        </w:rPr>
      </w:pPr>
      <w:r w:rsidRPr="00DC490E">
        <w:rPr>
          <w:rFonts w:ascii="Times New Roman" w:hAnsi="Times New Roman"/>
          <w:color w:val="000000"/>
          <w:szCs w:val="22"/>
        </w:rPr>
        <w:t>8-ter) che l’impresa non sia iscritta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A42CC" w:rsidRPr="0099600F" w:rsidRDefault="00EB1EB8" w:rsidP="00EB1EB8">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l’impresa non è iscritta nel casellario informatico tenuto dall’Osservatorio dell’ANAC per aver presentato false dichiarazioni o falsa documentazione ai fini del rilascio dell’attestazione di qualificazione;</w:t>
      </w:r>
    </w:p>
    <w:p w:rsidR="00BA42CC" w:rsidRPr="0099600F" w:rsidRDefault="00BD2A4E" w:rsidP="00EB1EB8">
      <w:pPr>
        <w:pStyle w:val="Paragrafoelenco"/>
        <w:numPr>
          <w:ilvl w:val="0"/>
          <w:numId w:val="2"/>
        </w:numPr>
        <w:tabs>
          <w:tab w:val="left" w:pos="426"/>
        </w:tabs>
        <w:ind w:left="284" w:hanging="284"/>
        <w:jc w:val="both"/>
        <w:rPr>
          <w:rFonts w:ascii="Times New Roman" w:hAnsi="Times New Roman"/>
          <w:color w:val="000000"/>
          <w:szCs w:val="22"/>
        </w:rPr>
      </w:pPr>
      <w:proofErr w:type="gramStart"/>
      <w:r>
        <w:rPr>
          <w:rFonts w:ascii="Times New Roman" w:hAnsi="Times New Roman"/>
          <w:color w:val="000000"/>
          <w:szCs w:val="22"/>
        </w:rPr>
        <w:t>che</w:t>
      </w:r>
      <w:proofErr w:type="gramEnd"/>
      <w:r>
        <w:rPr>
          <w:rFonts w:ascii="Times New Roman" w:hAnsi="Times New Roman"/>
          <w:color w:val="000000"/>
          <w:szCs w:val="22"/>
        </w:rPr>
        <w:t xml:space="preserve"> l’impresa, qualora sia</w:t>
      </w:r>
      <w:r w:rsidR="00EB1EB8"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00EB1EB8"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w:t>
      </w:r>
      <w:r w:rsidR="00BA42CC" w:rsidRPr="0099600F">
        <w:rPr>
          <w:rFonts w:ascii="Times New Roman" w:hAnsi="Times New Roman"/>
          <w:color w:val="000000"/>
          <w:szCs w:val="22"/>
        </w:rPr>
        <w:t xml:space="preserve"> (</w:t>
      </w:r>
      <w:r w:rsidR="00BA42CC" w:rsidRPr="0099600F">
        <w:rPr>
          <w:rFonts w:ascii="Times New Roman" w:hAnsi="Times New Roman"/>
          <w:i/>
          <w:color w:val="000000"/>
          <w:szCs w:val="22"/>
        </w:rPr>
        <w:t>solo per Impresa stabilita in Italia</w:t>
      </w:r>
      <w:r w:rsidR="00BA42CC" w:rsidRPr="0099600F">
        <w:rPr>
          <w:rFonts w:ascii="Times New Roman" w:hAnsi="Times New Roman"/>
          <w:color w:val="000000"/>
          <w:szCs w:val="22"/>
        </w:rPr>
        <w:t>).</w:t>
      </w:r>
    </w:p>
    <w:p w:rsidR="00BA42CC" w:rsidRDefault="00BA42CC" w:rsidP="00590CB0">
      <w:pPr>
        <w:tabs>
          <w:tab w:val="left" w:pos="284"/>
        </w:tabs>
        <w:ind w:left="284" w:hanging="284"/>
        <w:jc w:val="both"/>
        <w:rPr>
          <w:rFonts w:ascii="Times New Roman" w:hAnsi="Times New Roman"/>
          <w:color w:val="000000"/>
          <w:szCs w:val="22"/>
        </w:rPr>
      </w:pPr>
    </w:p>
    <w:p w:rsidR="005476FA" w:rsidRPr="00975C5C" w:rsidRDefault="005476FA" w:rsidP="00590CB0">
      <w:pPr>
        <w:tabs>
          <w:tab w:val="left" w:pos="284"/>
        </w:tabs>
        <w:ind w:left="284" w:hanging="284"/>
        <w:jc w:val="both"/>
        <w:rPr>
          <w:rFonts w:ascii="Times New Roman" w:hAnsi="Times New Roman"/>
          <w:color w:val="000000"/>
          <w:szCs w:val="22"/>
        </w:rPr>
      </w:pPr>
    </w:p>
    <w:p w:rsidR="00590CB0" w:rsidRPr="00975C5C" w:rsidRDefault="00590CB0"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4B0B5B" w:rsidRPr="0099600F" w:rsidRDefault="004B0B5B" w:rsidP="004B0B5B">
      <w:pPr>
        <w:pStyle w:val="Paragrafoelenco"/>
        <w:numPr>
          <w:ilvl w:val="0"/>
          <w:numId w:val="2"/>
        </w:numPr>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l’impresa non si è resa colpevole di gravi illeciti professionali, tali da rendere dubbia la sua integrità o affidabilità;</w:t>
      </w:r>
    </w:p>
    <w:p w:rsidR="00A43FCA" w:rsidRPr="0099600F" w:rsidRDefault="00A43FCA" w:rsidP="00A43FCA">
      <w:pPr>
        <w:pStyle w:val="Paragrafoelenco"/>
        <w:numPr>
          <w:ilvl w:val="0"/>
          <w:numId w:val="2"/>
        </w:numPr>
        <w:tabs>
          <w:tab w:val="left" w:pos="284"/>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la partecipazione dell’impresa non determina una situazione di conflitto di interesse ai sensi dell’art. 42 comma 2 del d.lgs. 18 aprile 2016 n. 50;</w:t>
      </w:r>
    </w:p>
    <w:p w:rsidR="00A43FCA" w:rsidRPr="0099600F" w:rsidRDefault="00A43FCA" w:rsidP="00A43FCA">
      <w:pPr>
        <w:pStyle w:val="Paragrafoelenco"/>
        <w:numPr>
          <w:ilvl w:val="0"/>
          <w:numId w:val="2"/>
        </w:numPr>
        <w:tabs>
          <w:tab w:val="left" w:pos="284"/>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la partecipazione dell’impresa non determina una distorsione della concorrenza derivante dal precedente coinvolgimento della stessa nella preparazione della procedura d’appalto di cui all’art. 67 del d.lgs. 18 aprile 2016 n. 50;</w:t>
      </w:r>
    </w:p>
    <w:p w:rsidR="00590CB0" w:rsidRPr="0099600F" w:rsidRDefault="009673A6"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l’impresa non ha</w:t>
      </w:r>
      <w:r w:rsidR="00590CB0" w:rsidRPr="0099600F">
        <w:rPr>
          <w:rFonts w:ascii="Times New Roman" w:hAnsi="Times New Roman"/>
          <w:color w:val="000000"/>
          <w:szCs w:val="22"/>
        </w:rPr>
        <w:t xml:space="preserve"> violato il divieto di intestazione fiduciaria</w:t>
      </w:r>
      <w:r w:rsidRPr="0099600F">
        <w:rPr>
          <w:rFonts w:ascii="Times New Roman" w:hAnsi="Times New Roman"/>
          <w:color w:val="000000"/>
          <w:szCs w:val="22"/>
        </w:rPr>
        <w:t xml:space="preserve"> posto dall'art. 17 della legge 19 marzo </w:t>
      </w:r>
      <w:r w:rsidR="00590CB0" w:rsidRPr="0099600F">
        <w:rPr>
          <w:rFonts w:ascii="Times New Roman" w:hAnsi="Times New Roman"/>
          <w:color w:val="000000"/>
          <w:szCs w:val="22"/>
        </w:rPr>
        <w:t>1990</w:t>
      </w:r>
      <w:r w:rsidR="001C146B" w:rsidRPr="0099600F">
        <w:rPr>
          <w:rFonts w:ascii="Times New Roman" w:hAnsi="Times New Roman"/>
          <w:color w:val="000000"/>
          <w:szCs w:val="22"/>
        </w:rPr>
        <w:t xml:space="preserve"> </w:t>
      </w:r>
      <w:r w:rsidRPr="0099600F">
        <w:rPr>
          <w:rFonts w:ascii="Times New Roman" w:hAnsi="Times New Roman"/>
          <w:color w:val="000000"/>
          <w:szCs w:val="22"/>
        </w:rPr>
        <w:t xml:space="preserve">n. 55 </w:t>
      </w:r>
      <w:r w:rsidR="001C146B" w:rsidRPr="0099600F">
        <w:rPr>
          <w:rFonts w:ascii="Times New Roman" w:hAnsi="Times New Roman"/>
          <w:color w:val="000000"/>
          <w:szCs w:val="22"/>
        </w:rPr>
        <w:t>(</w:t>
      </w:r>
      <w:r w:rsidR="001C146B" w:rsidRPr="0099600F">
        <w:rPr>
          <w:rFonts w:ascii="Times New Roman" w:hAnsi="Times New Roman"/>
          <w:i/>
          <w:color w:val="000000"/>
          <w:szCs w:val="22"/>
        </w:rPr>
        <w:t>solo per Impresa stabilita in Italia</w:t>
      </w:r>
      <w:r w:rsidR="001C146B" w:rsidRPr="0099600F">
        <w:rPr>
          <w:rFonts w:ascii="Times New Roman" w:hAnsi="Times New Roman"/>
          <w:color w:val="000000"/>
          <w:szCs w:val="22"/>
        </w:rPr>
        <w:t>)</w:t>
      </w:r>
      <w:r w:rsidR="00590CB0" w:rsidRPr="0099600F">
        <w:rPr>
          <w:rFonts w:ascii="Times New Roman" w:hAnsi="Times New Roman"/>
          <w:color w:val="000000"/>
          <w:szCs w:val="22"/>
        </w:rPr>
        <w:t>;</w:t>
      </w:r>
    </w:p>
    <w:p w:rsidR="00590CB0" w:rsidRDefault="00AE4C18"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9600F">
        <w:rPr>
          <w:rFonts w:ascii="Times New Roman" w:hAnsi="Times New Roman"/>
          <w:color w:val="000000"/>
          <w:szCs w:val="22"/>
        </w:rPr>
        <w:t>che</w:t>
      </w:r>
      <w:proofErr w:type="gramEnd"/>
      <w:r w:rsidRPr="0099600F">
        <w:rPr>
          <w:rFonts w:ascii="Times New Roman" w:hAnsi="Times New Roman"/>
          <w:color w:val="000000"/>
          <w:szCs w:val="22"/>
        </w:rPr>
        <w:t xml:space="preserve"> l’impresa non si trova, rispetto ad uno o più altri partecipanti alla medesima procedura di affidamento,</w:t>
      </w:r>
      <w:r w:rsidR="00590CB0" w:rsidRPr="0099600F">
        <w:rPr>
          <w:rFonts w:ascii="Times New Roman" w:hAnsi="Times New Roman"/>
          <w:color w:val="000000"/>
          <w:szCs w:val="22"/>
        </w:rPr>
        <w:t xml:space="preserve"> in </w:t>
      </w:r>
      <w:r w:rsidRPr="0099600F">
        <w:rPr>
          <w:rFonts w:ascii="Times New Roman" w:hAnsi="Times New Roman"/>
          <w:color w:val="000000"/>
          <w:szCs w:val="22"/>
        </w:rPr>
        <w:t xml:space="preserve">una </w:t>
      </w:r>
      <w:r w:rsidR="00590CB0" w:rsidRPr="0099600F">
        <w:rPr>
          <w:rFonts w:ascii="Times New Roman" w:hAnsi="Times New Roman"/>
          <w:color w:val="000000"/>
          <w:szCs w:val="22"/>
        </w:rPr>
        <w:t>sit</w:t>
      </w:r>
      <w:r w:rsidRPr="0099600F">
        <w:rPr>
          <w:rFonts w:ascii="Times New Roman" w:hAnsi="Times New Roman"/>
          <w:color w:val="000000"/>
          <w:szCs w:val="22"/>
        </w:rPr>
        <w:t>uazione di controllo</w:t>
      </w:r>
      <w:r w:rsidR="00590CB0" w:rsidRPr="0099600F">
        <w:rPr>
          <w:rFonts w:ascii="Times New Roman" w:hAnsi="Times New Roman"/>
          <w:color w:val="000000"/>
          <w:szCs w:val="22"/>
        </w:rPr>
        <w:t xml:space="preserve"> d</w:t>
      </w:r>
      <w:r w:rsidRPr="0099600F">
        <w:rPr>
          <w:rFonts w:ascii="Times New Roman" w:hAnsi="Times New Roman"/>
          <w:color w:val="000000"/>
          <w:szCs w:val="22"/>
        </w:rPr>
        <w:t>i cui all’art. 2359 c.c. o in una qualsiasi relazione, anche di fatto, se la situazione di controllo o la relazione comporti che le offerte siano imputabili ad un unico centro decisionale</w:t>
      </w:r>
      <w:r w:rsidR="00590CB0" w:rsidRPr="0099600F">
        <w:rPr>
          <w:rFonts w:ascii="Times New Roman" w:hAnsi="Times New Roman"/>
          <w:color w:val="000000"/>
          <w:szCs w:val="22"/>
        </w:rPr>
        <w:t>;</w:t>
      </w:r>
    </w:p>
    <w:p w:rsidR="005476FA" w:rsidRDefault="005476FA" w:rsidP="005476FA">
      <w:pPr>
        <w:tabs>
          <w:tab w:val="left" w:pos="426"/>
        </w:tabs>
        <w:jc w:val="both"/>
        <w:rPr>
          <w:rFonts w:ascii="Times New Roman" w:hAnsi="Times New Roman"/>
          <w:color w:val="000000"/>
          <w:szCs w:val="22"/>
        </w:rPr>
      </w:pPr>
    </w:p>
    <w:p w:rsidR="005476FA" w:rsidRDefault="005476FA" w:rsidP="005476FA">
      <w:pPr>
        <w:tabs>
          <w:tab w:val="left" w:pos="426"/>
        </w:tabs>
        <w:jc w:val="both"/>
        <w:rPr>
          <w:rFonts w:ascii="Times New Roman" w:hAnsi="Times New Roman"/>
          <w:color w:val="000000"/>
          <w:szCs w:val="22"/>
        </w:rPr>
      </w:pPr>
    </w:p>
    <w:p w:rsidR="005476FA" w:rsidRPr="005476FA" w:rsidRDefault="005476FA" w:rsidP="005476FA">
      <w:pPr>
        <w:tabs>
          <w:tab w:val="left" w:pos="426"/>
        </w:tabs>
        <w:jc w:val="both"/>
        <w:rPr>
          <w:rFonts w:ascii="Times New Roman" w:hAnsi="Times New Roman"/>
          <w:color w:val="000000"/>
          <w:szCs w:val="22"/>
        </w:rPr>
      </w:pPr>
    </w:p>
    <w:p w:rsidR="00590CB0" w:rsidRPr="00E6400B" w:rsidRDefault="00590CB0" w:rsidP="00590CB0">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590CB0" w:rsidRPr="009257D0" w:rsidRDefault="00590CB0"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257D0">
        <w:rPr>
          <w:rFonts w:ascii="Times New Roman" w:hAnsi="Times New Roman"/>
          <w:color w:val="000000"/>
          <w:szCs w:val="22"/>
        </w:rPr>
        <w:t>di</w:t>
      </w:r>
      <w:proofErr w:type="gramEnd"/>
      <w:r w:rsidRPr="009257D0">
        <w:rPr>
          <w:rFonts w:ascii="Times New Roman" w:hAnsi="Times New Roman"/>
          <w:color w:val="000000"/>
          <w:szCs w:val="22"/>
        </w:rPr>
        <w:t xml:space="preserve"> accettare, senza condizione o riserva alcuna, tutte le norme e le disposizioni contenute ne</w:t>
      </w:r>
      <w:r w:rsidR="006347BA" w:rsidRPr="009257D0">
        <w:rPr>
          <w:rFonts w:ascii="Times New Roman" w:hAnsi="Times New Roman"/>
          <w:color w:val="000000"/>
          <w:szCs w:val="22"/>
        </w:rPr>
        <w:t>gli atti relativi alla procedura</w:t>
      </w:r>
      <w:r w:rsidRPr="009257D0">
        <w:rPr>
          <w:rFonts w:ascii="Times New Roman" w:hAnsi="Times New Roman"/>
          <w:color w:val="000000"/>
          <w:szCs w:val="22"/>
        </w:rPr>
        <w:t>;</w:t>
      </w:r>
    </w:p>
    <w:p w:rsidR="00590CB0" w:rsidRPr="009257D0" w:rsidRDefault="00590CB0"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257D0">
        <w:rPr>
          <w:rFonts w:ascii="Times New Roman" w:hAnsi="Times New Roman"/>
          <w:color w:val="000000"/>
          <w:szCs w:val="22"/>
        </w:rPr>
        <w:t>di</w:t>
      </w:r>
      <w:proofErr w:type="gramEnd"/>
      <w:r w:rsidRPr="009257D0">
        <w:rPr>
          <w:rFonts w:ascii="Times New Roman" w:hAnsi="Times New Roman"/>
          <w:color w:val="000000"/>
          <w:szCs w:val="22"/>
        </w:rPr>
        <w:t xml:space="preserve">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590CB0" w:rsidRPr="009257D0" w:rsidRDefault="00590CB0"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257D0">
        <w:rPr>
          <w:rFonts w:ascii="Times New Roman" w:hAnsi="Times New Roman"/>
          <w:color w:val="000000"/>
          <w:szCs w:val="22"/>
        </w:rPr>
        <w:t>di</w:t>
      </w:r>
      <w:proofErr w:type="gramEnd"/>
      <w:r w:rsidRPr="009257D0">
        <w:rPr>
          <w:rFonts w:ascii="Times New Roman" w:hAnsi="Times New Roman"/>
          <w:color w:val="000000"/>
          <w:szCs w:val="22"/>
        </w:rPr>
        <w:t xml:space="preserve"> non incorrere nei divieti</w:t>
      </w:r>
      <w:r w:rsidR="00C11CB7">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DC4464" w:rsidRPr="009257D0" w:rsidRDefault="00590CB0"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257D0">
        <w:rPr>
          <w:rFonts w:ascii="Times New Roman" w:hAnsi="Times New Roman"/>
          <w:color w:val="000000"/>
          <w:szCs w:val="22"/>
        </w:rPr>
        <w:t>di</w:t>
      </w:r>
      <w:proofErr w:type="gramEnd"/>
      <w:r w:rsidRPr="009257D0">
        <w:rPr>
          <w:rFonts w:ascii="Times New Roman" w:hAnsi="Times New Roman"/>
          <w:color w:val="000000"/>
          <w:szCs w:val="22"/>
        </w:rPr>
        <w:t xml:space="preserve"> aver tenuto conto, nel predisporre l’offerta, degli obblighi relativi alle norme in materia di sicurezza sul lavoro, valutando i costi dei rischi specifici della propria attività;</w:t>
      </w:r>
    </w:p>
    <w:p w:rsidR="00B44AFB" w:rsidRPr="009257D0" w:rsidRDefault="00A679ED" w:rsidP="009257D0">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9257D0">
        <w:rPr>
          <w:rFonts w:ascii="Times New Roman" w:hAnsi="Times New Roman"/>
          <w:color w:val="000000"/>
          <w:szCs w:val="22"/>
        </w:rPr>
        <w:t>di</w:t>
      </w:r>
      <w:proofErr w:type="gramEnd"/>
      <w:r w:rsidRPr="009257D0">
        <w:rPr>
          <w:rFonts w:ascii="Times New Roman" w:hAnsi="Times New Roman"/>
          <w:color w:val="000000"/>
          <w:szCs w:val="22"/>
        </w:rPr>
        <w:t xml:space="preserve"> autorizzare, qualora un partecipante alla gara eserciti – ai sensi della Legge n. 241/90 – la facoltà di “accesso agli atti”, l</w:t>
      </w:r>
      <w:r w:rsidR="00CE1543">
        <w:rPr>
          <w:rFonts w:ascii="Times New Roman" w:hAnsi="Times New Roman"/>
          <w:color w:val="000000"/>
          <w:szCs w:val="22"/>
        </w:rPr>
        <w:t>e Stazioni appaltanti</w:t>
      </w:r>
      <w:r w:rsidRPr="009257D0">
        <w:rPr>
          <w:rFonts w:ascii="Times New Roman" w:hAnsi="Times New Roman"/>
          <w:color w:val="000000"/>
          <w:szCs w:val="22"/>
        </w:rPr>
        <w:t xml:space="preserve"> a rilasciare copia di tutta la documentazione presentata per la partecipazione alla procedura</w:t>
      </w:r>
      <w:r w:rsidR="00C402FB" w:rsidRPr="009257D0">
        <w:rPr>
          <w:rFonts w:ascii="Times New Roman" w:hAnsi="Times New Roman"/>
          <w:color w:val="000000"/>
          <w:szCs w:val="22"/>
        </w:rPr>
        <w:t>;</w:t>
      </w:r>
    </w:p>
    <w:p w:rsidR="00C402FB" w:rsidRPr="000B727D" w:rsidRDefault="00C402FB" w:rsidP="000B727D">
      <w:pPr>
        <w:pStyle w:val="Paragrafoelenco"/>
        <w:numPr>
          <w:ilvl w:val="0"/>
          <w:numId w:val="2"/>
        </w:numPr>
        <w:tabs>
          <w:tab w:val="left" w:pos="426"/>
        </w:tabs>
        <w:ind w:left="284" w:hanging="284"/>
        <w:jc w:val="both"/>
        <w:rPr>
          <w:rFonts w:ascii="Times New Roman" w:hAnsi="Times New Roman"/>
          <w:color w:val="000000"/>
          <w:szCs w:val="22"/>
        </w:rPr>
      </w:pPr>
      <w:proofErr w:type="gramStart"/>
      <w:r w:rsidRPr="0072717F">
        <w:rPr>
          <w:rFonts w:ascii="Times New Roman" w:hAnsi="Times New Roman"/>
          <w:color w:val="000000"/>
          <w:spacing w:val="-8"/>
          <w:szCs w:val="22"/>
        </w:rPr>
        <w:t>di</w:t>
      </w:r>
      <w:proofErr w:type="gramEnd"/>
      <w:r w:rsidRPr="0072717F">
        <w:rPr>
          <w:rFonts w:ascii="Times New Roman" w:hAnsi="Times New Roman"/>
          <w:color w:val="000000"/>
          <w:spacing w:val="-8"/>
          <w:szCs w:val="22"/>
        </w:rPr>
        <w:t xml:space="preserve"> impegnarsi a da</w:t>
      </w:r>
      <w:r w:rsidR="00CE1543">
        <w:rPr>
          <w:rFonts w:ascii="Times New Roman" w:hAnsi="Times New Roman"/>
          <w:color w:val="000000"/>
          <w:spacing w:val="-8"/>
          <w:szCs w:val="22"/>
        </w:rPr>
        <w:t>re comunicazione tempestiva alle Stazioni appaltanti</w:t>
      </w:r>
      <w:r w:rsidRPr="0072717F">
        <w:rPr>
          <w:rFonts w:ascii="Times New Roman" w:hAnsi="Times New Roman"/>
          <w:color w:val="000000"/>
          <w:spacing w:val="-8"/>
          <w:szCs w:val="22"/>
        </w:rPr>
        <w:t xml:space="preserv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034716" w:rsidRDefault="00034716" w:rsidP="007730A8">
      <w:pPr>
        <w:ind w:left="284" w:hanging="284"/>
        <w:jc w:val="both"/>
        <w:rPr>
          <w:rFonts w:ascii="Times New Roman" w:hAnsi="Times New Roman"/>
          <w:b/>
          <w:color w:val="000000"/>
          <w:sz w:val="16"/>
          <w:szCs w:val="16"/>
        </w:rPr>
      </w:pPr>
    </w:p>
    <w:p w:rsidR="005476FA" w:rsidRPr="00012F78" w:rsidRDefault="005476FA" w:rsidP="007730A8">
      <w:pPr>
        <w:ind w:left="284" w:hanging="284"/>
        <w:jc w:val="both"/>
        <w:rPr>
          <w:rFonts w:ascii="Times New Roman" w:hAnsi="Times New Roman"/>
          <w:b/>
          <w:color w:val="000000"/>
          <w:sz w:val="16"/>
          <w:szCs w:val="16"/>
        </w:rPr>
      </w:pPr>
    </w:p>
    <w:p w:rsidR="00B408BE" w:rsidRPr="00E6400B" w:rsidRDefault="00B408BE" w:rsidP="00B408BE">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w:t>
      </w:r>
      <w:r w:rsidR="00CE1543">
        <w:rPr>
          <w:rFonts w:ascii="Times New Roman" w:hAnsi="Times New Roman"/>
          <w:b/>
          <w:caps/>
          <w:szCs w:val="22"/>
        </w:rPr>
        <w:t>E STAZIONI APPALTANTI</w:t>
      </w:r>
    </w:p>
    <w:p w:rsidR="00034716" w:rsidRPr="00B408BE" w:rsidRDefault="00CE1543" w:rsidP="00B408BE">
      <w:pPr>
        <w:autoSpaceDE w:val="0"/>
        <w:autoSpaceDN w:val="0"/>
        <w:adjustRightInd w:val="0"/>
        <w:jc w:val="both"/>
        <w:rPr>
          <w:rFonts w:ascii="Times New Roman" w:hAnsi="Times New Roman"/>
          <w:szCs w:val="22"/>
        </w:rPr>
      </w:pPr>
      <w:r>
        <w:rPr>
          <w:rFonts w:ascii="Times New Roman" w:hAnsi="Times New Roman"/>
          <w:szCs w:val="22"/>
        </w:rPr>
        <w:t>Le Stazioni appaltanti</w:t>
      </w:r>
      <w:r w:rsidR="00B408BE">
        <w:rPr>
          <w:rFonts w:ascii="Times New Roman" w:hAnsi="Times New Roman"/>
          <w:szCs w:val="22"/>
        </w:rPr>
        <w:t xml:space="preserve"> si impegna</w:t>
      </w:r>
      <w:r>
        <w:rPr>
          <w:rFonts w:ascii="Times New Roman" w:hAnsi="Times New Roman"/>
          <w:szCs w:val="22"/>
        </w:rPr>
        <w:t>no</w:t>
      </w:r>
      <w:r w:rsidR="00B408BE">
        <w:rPr>
          <w:rFonts w:ascii="Times New Roman" w:hAnsi="Times New Roman"/>
          <w:szCs w:val="22"/>
        </w:rPr>
        <w:t xml:space="preserve">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034716" w:rsidRDefault="00034716" w:rsidP="007730A8">
      <w:pPr>
        <w:ind w:left="284" w:hanging="284"/>
        <w:jc w:val="both"/>
        <w:rPr>
          <w:rFonts w:ascii="Times New Roman" w:hAnsi="Times New Roman"/>
          <w:b/>
          <w:color w:val="000000"/>
          <w:sz w:val="16"/>
          <w:szCs w:val="16"/>
        </w:rPr>
      </w:pPr>
    </w:p>
    <w:p w:rsidR="005476FA" w:rsidRDefault="005476FA" w:rsidP="007730A8">
      <w:pPr>
        <w:ind w:left="284" w:hanging="284"/>
        <w:jc w:val="both"/>
        <w:rPr>
          <w:rFonts w:ascii="Times New Roman" w:hAnsi="Times New Roman"/>
          <w:b/>
          <w:color w:val="000000"/>
          <w:sz w:val="16"/>
          <w:szCs w:val="16"/>
        </w:rPr>
      </w:pPr>
    </w:p>
    <w:p w:rsidR="00187761" w:rsidRDefault="00187761" w:rsidP="00187761">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187761" w:rsidRDefault="00187761" w:rsidP="00187761">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187761" w:rsidRPr="007F4ECD" w:rsidRDefault="00187761" w:rsidP="00187761">
      <w:pPr>
        <w:pStyle w:val="Rientrocorpodeltesto"/>
        <w:ind w:left="284" w:hanging="284"/>
        <w:rPr>
          <w:b/>
          <w:sz w:val="6"/>
          <w:szCs w:val="6"/>
        </w:rPr>
      </w:pPr>
    </w:p>
    <w:p w:rsidR="00187761" w:rsidRDefault="00694F49" w:rsidP="0072717F">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00187761" w:rsidRPr="00FF38E1">
        <w:rPr>
          <w:rFonts w:ascii="Times New Roman" w:hAnsi="Times New Roman"/>
          <w:b/>
          <w:szCs w:val="22"/>
        </w:rPr>
        <w:t>lla presente dichiarazione deve essere allegata copia fotostatica di un documento di identità in corso di validità del soggetto firmatario.</w:t>
      </w:r>
    </w:p>
    <w:p w:rsidR="006A4200" w:rsidRDefault="006A4200" w:rsidP="0072717F">
      <w:pPr>
        <w:pStyle w:val="Paragrafoelenco"/>
        <w:numPr>
          <w:ilvl w:val="0"/>
          <w:numId w:val="8"/>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187761" w:rsidRPr="007F4ECD" w:rsidRDefault="00187761" w:rsidP="00187761">
      <w:pPr>
        <w:autoSpaceDE w:val="0"/>
        <w:autoSpaceDN w:val="0"/>
        <w:adjustRightInd w:val="0"/>
        <w:ind w:left="567" w:hanging="567"/>
        <w:jc w:val="both"/>
        <w:rPr>
          <w:rFonts w:ascii="Times New Roman" w:hAnsi="Times New Roman"/>
          <w:sz w:val="6"/>
          <w:szCs w:val="6"/>
        </w:rPr>
      </w:pPr>
    </w:p>
    <w:p w:rsidR="00187761" w:rsidRPr="00FF38E1" w:rsidRDefault="00187761" w:rsidP="0072717F">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dovrà essere </w:t>
      </w:r>
      <w:r w:rsidR="00E45934">
        <w:rPr>
          <w:rFonts w:ascii="Times New Roman" w:hAnsi="Times New Roman"/>
          <w:b/>
          <w:szCs w:val="22"/>
        </w:rPr>
        <w:t>sigla</w:t>
      </w:r>
      <w:r w:rsidR="00DC490E">
        <w:rPr>
          <w:rFonts w:ascii="Times New Roman" w:hAnsi="Times New Roman"/>
          <w:b/>
          <w:szCs w:val="22"/>
        </w:rPr>
        <w:t>ta</w:t>
      </w:r>
      <w:r w:rsidR="00E45934">
        <w:rPr>
          <w:rFonts w:ascii="Times New Roman" w:hAnsi="Times New Roman"/>
          <w:b/>
          <w:szCs w:val="22"/>
        </w:rPr>
        <w:t xml:space="preserve"> del legale rappresentante</w:t>
      </w:r>
      <w:r w:rsidRPr="00FF38E1">
        <w:rPr>
          <w:rFonts w:ascii="Times New Roman" w:hAnsi="Times New Roman"/>
          <w:b/>
          <w:szCs w:val="22"/>
        </w:rPr>
        <w:t>/procuratore.</w:t>
      </w:r>
    </w:p>
    <w:p w:rsidR="00187761" w:rsidRPr="0072717F" w:rsidRDefault="00187761" w:rsidP="0072717F">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187761" w:rsidRPr="007F4ECD" w:rsidRDefault="00187761" w:rsidP="00187761">
      <w:pPr>
        <w:autoSpaceDE w:val="0"/>
        <w:autoSpaceDN w:val="0"/>
        <w:adjustRightInd w:val="0"/>
        <w:ind w:left="426"/>
        <w:jc w:val="both"/>
        <w:rPr>
          <w:rFonts w:ascii="Times New Roman" w:hAnsi="Times New Roman"/>
          <w:sz w:val="6"/>
          <w:szCs w:val="6"/>
        </w:rPr>
      </w:pPr>
    </w:p>
    <w:p w:rsidR="00187761" w:rsidRDefault="00187761" w:rsidP="00187761">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034716" w:rsidRDefault="00034716" w:rsidP="007730A8">
      <w:pPr>
        <w:ind w:left="284" w:hanging="284"/>
        <w:jc w:val="both"/>
        <w:rPr>
          <w:rFonts w:ascii="Times New Roman" w:hAnsi="Times New Roman"/>
          <w:b/>
          <w:color w:val="000000"/>
          <w:sz w:val="16"/>
          <w:szCs w:val="16"/>
        </w:rPr>
      </w:pPr>
    </w:p>
    <w:p w:rsidR="005476FA" w:rsidRDefault="005476FA" w:rsidP="007730A8">
      <w:pPr>
        <w:ind w:left="284" w:hanging="284"/>
        <w:jc w:val="both"/>
        <w:rPr>
          <w:rFonts w:ascii="Times New Roman" w:hAnsi="Times New Roman"/>
          <w:b/>
          <w:color w:val="000000"/>
          <w:sz w:val="16"/>
          <w:szCs w:val="16"/>
        </w:rPr>
      </w:pPr>
    </w:p>
    <w:p w:rsidR="00590CB0" w:rsidRPr="00975C5C" w:rsidRDefault="00590CB0" w:rsidP="00590CB0">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590CB0" w:rsidRDefault="00590CB0" w:rsidP="00590CB0">
      <w:pPr>
        <w:autoSpaceDE w:val="0"/>
        <w:autoSpaceDN w:val="0"/>
        <w:adjustRightInd w:val="0"/>
        <w:jc w:val="both"/>
        <w:rPr>
          <w:rFonts w:ascii="Times New Roman" w:hAnsi="Times New Roman"/>
          <w:sz w:val="12"/>
          <w:szCs w:val="12"/>
        </w:rPr>
      </w:pPr>
    </w:p>
    <w:p w:rsidR="00590CB0" w:rsidRPr="000545D0" w:rsidRDefault="00590CB0" w:rsidP="00590CB0">
      <w:pPr>
        <w:autoSpaceDE w:val="0"/>
        <w:autoSpaceDN w:val="0"/>
        <w:adjustRightInd w:val="0"/>
        <w:jc w:val="both"/>
        <w:rPr>
          <w:rFonts w:ascii="Times New Roman" w:hAnsi="Times New Roman"/>
          <w:sz w:val="12"/>
          <w:szCs w:val="12"/>
        </w:rPr>
      </w:pPr>
    </w:p>
    <w:p w:rsidR="00590CB0" w:rsidRPr="00975C5C" w:rsidRDefault="00590CB0" w:rsidP="00590CB0">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0B0E62" w:rsidRDefault="000B0E62" w:rsidP="000B0E62">
      <w:pPr>
        <w:autoSpaceDE w:val="0"/>
        <w:autoSpaceDN w:val="0"/>
        <w:adjustRightInd w:val="0"/>
        <w:jc w:val="both"/>
        <w:rPr>
          <w:rFonts w:ascii="Times New Roman" w:hAnsi="Times New Roman"/>
          <w:b/>
          <w:bCs/>
          <w:i/>
          <w:iCs/>
          <w:sz w:val="20"/>
          <w:szCs w:val="20"/>
          <w:u w:val="single"/>
        </w:rPr>
      </w:pPr>
    </w:p>
    <w:p w:rsidR="000B0E62" w:rsidRDefault="000B0E62" w:rsidP="000B0E62">
      <w:pPr>
        <w:autoSpaceDE w:val="0"/>
        <w:autoSpaceDN w:val="0"/>
        <w:adjustRightInd w:val="0"/>
        <w:jc w:val="both"/>
        <w:rPr>
          <w:rFonts w:ascii="Times New Roman" w:hAnsi="Times New Roman"/>
          <w:b/>
          <w:bCs/>
          <w:i/>
          <w:iCs/>
          <w:sz w:val="20"/>
          <w:szCs w:val="20"/>
          <w:u w:val="single"/>
        </w:rPr>
      </w:pPr>
    </w:p>
    <w:p w:rsidR="005476FA" w:rsidRDefault="005476FA" w:rsidP="000B0E62">
      <w:pPr>
        <w:autoSpaceDE w:val="0"/>
        <w:autoSpaceDN w:val="0"/>
        <w:adjustRightInd w:val="0"/>
        <w:jc w:val="both"/>
        <w:rPr>
          <w:rFonts w:ascii="Times New Roman" w:hAnsi="Times New Roman"/>
          <w:b/>
          <w:bCs/>
          <w:i/>
          <w:iCs/>
          <w:sz w:val="20"/>
          <w:szCs w:val="20"/>
          <w:u w:val="single"/>
        </w:rPr>
      </w:pPr>
    </w:p>
    <w:p w:rsidR="005476FA" w:rsidRDefault="005476FA" w:rsidP="000B0E62">
      <w:pPr>
        <w:autoSpaceDE w:val="0"/>
        <w:autoSpaceDN w:val="0"/>
        <w:adjustRightInd w:val="0"/>
        <w:jc w:val="both"/>
        <w:rPr>
          <w:rFonts w:ascii="Times New Roman" w:hAnsi="Times New Roman"/>
          <w:b/>
          <w:bCs/>
          <w:i/>
          <w:iCs/>
          <w:sz w:val="20"/>
          <w:szCs w:val="20"/>
          <w:u w:val="single"/>
        </w:rPr>
      </w:pPr>
    </w:p>
    <w:p w:rsidR="005476FA" w:rsidRDefault="005476FA" w:rsidP="000B0E62">
      <w:pPr>
        <w:autoSpaceDE w:val="0"/>
        <w:autoSpaceDN w:val="0"/>
        <w:adjustRightInd w:val="0"/>
        <w:jc w:val="both"/>
        <w:rPr>
          <w:rFonts w:ascii="Times New Roman" w:hAnsi="Times New Roman"/>
          <w:b/>
          <w:bCs/>
          <w:i/>
          <w:iCs/>
          <w:sz w:val="20"/>
          <w:szCs w:val="20"/>
          <w:u w:val="single"/>
        </w:rPr>
      </w:pPr>
    </w:p>
    <w:p w:rsidR="005476FA" w:rsidRDefault="005476FA" w:rsidP="000B0E62">
      <w:pPr>
        <w:autoSpaceDE w:val="0"/>
        <w:autoSpaceDN w:val="0"/>
        <w:adjustRightInd w:val="0"/>
        <w:jc w:val="both"/>
        <w:rPr>
          <w:rFonts w:ascii="Times New Roman" w:hAnsi="Times New Roman"/>
          <w:b/>
          <w:bCs/>
          <w:i/>
          <w:iCs/>
          <w:sz w:val="20"/>
          <w:szCs w:val="20"/>
          <w:u w:val="single"/>
        </w:rPr>
      </w:pPr>
    </w:p>
    <w:p w:rsidR="005476FA" w:rsidRDefault="005476FA" w:rsidP="000B0E62">
      <w:pPr>
        <w:autoSpaceDE w:val="0"/>
        <w:autoSpaceDN w:val="0"/>
        <w:adjustRightInd w:val="0"/>
        <w:jc w:val="both"/>
        <w:rPr>
          <w:rFonts w:ascii="Times New Roman" w:hAnsi="Times New Roman"/>
          <w:b/>
          <w:bCs/>
          <w:i/>
          <w:iCs/>
          <w:sz w:val="20"/>
          <w:szCs w:val="20"/>
          <w:u w:val="single"/>
        </w:rPr>
      </w:pPr>
    </w:p>
    <w:p w:rsidR="000B0E62" w:rsidRPr="00E6400B" w:rsidRDefault="000B0E62" w:rsidP="000B0E62">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0B0E62" w:rsidRPr="00EE2C93" w:rsidRDefault="000B0E62" w:rsidP="000B0E62">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590CB0" w:rsidRDefault="00590CB0" w:rsidP="00590CB0">
      <w:pPr>
        <w:autoSpaceDE w:val="0"/>
        <w:autoSpaceDN w:val="0"/>
        <w:adjustRightInd w:val="0"/>
        <w:jc w:val="both"/>
        <w:rPr>
          <w:rFonts w:ascii="Times New Roman" w:hAnsi="Times New Roman"/>
          <w:b/>
          <w:bCs/>
          <w:i/>
          <w:iCs/>
          <w:sz w:val="16"/>
          <w:szCs w:val="16"/>
        </w:rPr>
      </w:pPr>
    </w:p>
    <w:p w:rsidR="005476FA" w:rsidRDefault="00F85145" w:rsidP="00901BA1">
      <w:pPr>
        <w:rPr>
          <w:rFonts w:ascii="Times New Roman" w:hAnsi="Times New Roman"/>
          <w:b/>
          <w:color w:val="575757"/>
          <w:szCs w:val="22"/>
        </w:rPr>
      </w:pPr>
      <w:r>
        <w:rPr>
          <w:rFonts w:ascii="Times New Roman" w:hAnsi="Times New Roman"/>
          <w:b/>
          <w:bCs/>
          <w:i/>
          <w:iCs/>
          <w:sz w:val="16"/>
          <w:szCs w:val="16"/>
        </w:rPr>
        <w:br w:type="page"/>
      </w:r>
      <w:r w:rsidR="000B0E62" w:rsidRPr="005476FA">
        <w:rPr>
          <w:rFonts w:ascii="Times New Roman" w:hAnsi="Times New Roman"/>
          <w:b/>
          <w:color w:val="575757"/>
          <w:szCs w:val="22"/>
        </w:rPr>
        <w:lastRenderedPageBreak/>
        <w:t>Informativa ex art. 13 del Regolamento (UE) 2016/679 sulla protezione dei dati personali (RGPD)</w:t>
      </w:r>
    </w:p>
    <w:p w:rsidR="000B0E62" w:rsidRPr="005476FA" w:rsidRDefault="000B0E62" w:rsidP="00901BA1">
      <w:pPr>
        <w:rPr>
          <w:rFonts w:ascii="Times New Roman" w:hAnsi="Times New Roman"/>
          <w:b/>
          <w:bCs/>
          <w:i/>
          <w:iCs/>
          <w:szCs w:val="22"/>
        </w:rPr>
      </w:pPr>
      <w:proofErr w:type="gramStart"/>
      <w:r w:rsidRPr="005476FA">
        <w:rPr>
          <w:rFonts w:ascii="Times New Roman" w:hAnsi="Times New Roman"/>
          <w:b/>
          <w:color w:val="575757"/>
          <w:szCs w:val="22"/>
        </w:rPr>
        <w:t>e</w:t>
      </w:r>
      <w:proofErr w:type="gramEnd"/>
      <w:r w:rsidRPr="005476FA">
        <w:rPr>
          <w:rFonts w:ascii="Times New Roman" w:hAnsi="Times New Roman"/>
          <w:b/>
          <w:color w:val="575757"/>
          <w:szCs w:val="22"/>
        </w:rPr>
        <w:t xml:space="preserve"> richiesta di consenso per il trattamento dei dati personali raccolti presso l'Interessato</w:t>
      </w:r>
    </w:p>
    <w:p w:rsidR="005476FA" w:rsidRDefault="005476FA" w:rsidP="00901BA1">
      <w:pPr>
        <w:pStyle w:val="NormaleWeb"/>
        <w:spacing w:before="0" w:beforeAutospacing="0" w:after="0" w:afterAutospacing="0"/>
        <w:textAlignment w:val="baseline"/>
        <w:rPr>
          <w:color w:val="444444"/>
          <w:sz w:val="20"/>
          <w:szCs w:val="20"/>
        </w:rPr>
      </w:pPr>
    </w:p>
    <w:p w:rsidR="00901BA1" w:rsidRPr="005476FA" w:rsidRDefault="000B0E62" w:rsidP="00901BA1">
      <w:pPr>
        <w:pStyle w:val="NormaleWeb"/>
        <w:spacing w:before="0" w:beforeAutospacing="0" w:after="0" w:afterAutospacing="0"/>
        <w:textAlignment w:val="baseline"/>
        <w:rPr>
          <w:color w:val="444444"/>
          <w:sz w:val="20"/>
          <w:szCs w:val="20"/>
        </w:rPr>
      </w:pPr>
      <w:r w:rsidRPr="005476FA">
        <w:rPr>
          <w:color w:val="444444"/>
          <w:sz w:val="20"/>
          <w:szCs w:val="20"/>
        </w:rPr>
        <w:t>La presente Informativa viene resa per informarLa del trattamento dei Suoi dati personali.</w:t>
      </w:r>
    </w:p>
    <w:p w:rsidR="005476FA" w:rsidRDefault="005476FA" w:rsidP="00901BA1">
      <w:pPr>
        <w:pStyle w:val="NormaleWeb"/>
        <w:spacing w:before="0" w:beforeAutospacing="0" w:after="0" w:afterAutospacing="0"/>
        <w:textAlignment w:val="baseline"/>
        <w:rPr>
          <w:color w:val="890000"/>
          <w:sz w:val="20"/>
          <w:szCs w:val="20"/>
        </w:rPr>
      </w:pPr>
    </w:p>
    <w:p w:rsidR="000B0E62" w:rsidRPr="005476FA" w:rsidRDefault="000B0E62" w:rsidP="00901BA1">
      <w:pPr>
        <w:pStyle w:val="NormaleWeb"/>
        <w:spacing w:before="0" w:beforeAutospacing="0" w:after="0" w:afterAutospacing="0"/>
        <w:textAlignment w:val="baseline"/>
        <w:rPr>
          <w:color w:val="444444"/>
          <w:sz w:val="20"/>
          <w:szCs w:val="20"/>
        </w:rPr>
      </w:pPr>
      <w:r w:rsidRPr="005476FA">
        <w:rPr>
          <w:color w:val="890000"/>
          <w:sz w:val="20"/>
          <w:szCs w:val="20"/>
        </w:rPr>
        <w:t>Indice</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Identità e dati di contatto del Titolare del trattamento</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Dati di contatto del Responsabile della Protezione dei Dati (“RPD”)</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Finalità e base giuridica del trattamento</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Destinatari dei dati personali</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Trasferimento dati a Paesi Terzi</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Periodo di conservazione dei dati</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Diritti dell’Interessato</w:t>
      </w:r>
    </w:p>
    <w:p w:rsidR="000B0E62" w:rsidRPr="005476FA" w:rsidRDefault="000B0E62" w:rsidP="0019479D">
      <w:pPr>
        <w:numPr>
          <w:ilvl w:val="0"/>
          <w:numId w:val="14"/>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Comunicazione e conferimento di dati</w:t>
      </w:r>
    </w:p>
    <w:p w:rsidR="000B0E62" w:rsidRPr="005476FA" w:rsidRDefault="000B0E62" w:rsidP="0019479D">
      <w:pPr>
        <w:pStyle w:val="Titolo2"/>
        <w:spacing w:before="0"/>
        <w:textAlignment w:val="baseline"/>
        <w:rPr>
          <w:rFonts w:ascii="Times New Roman" w:hAnsi="Times New Roman" w:cs="Times New Roman"/>
          <w:color w:val="890000"/>
          <w:sz w:val="20"/>
          <w:szCs w:val="20"/>
        </w:rPr>
      </w:pPr>
      <w:r w:rsidRPr="005476FA">
        <w:rPr>
          <w:rFonts w:ascii="Times New Roman" w:hAnsi="Times New Roman" w:cs="Times New Roman"/>
          <w:color w:val="890000"/>
          <w:sz w:val="20"/>
          <w:szCs w:val="20"/>
        </w:rPr>
        <w:t>1. Identità e dati di contatto del Titolare del trattamento</w:t>
      </w:r>
    </w:p>
    <w:p w:rsidR="00896F13" w:rsidRPr="009C051E" w:rsidRDefault="000B0E62" w:rsidP="0019479D">
      <w:pPr>
        <w:pStyle w:val="NormaleWeb"/>
        <w:spacing w:before="0" w:beforeAutospacing="0" w:after="0" w:afterAutospacing="0"/>
        <w:ind w:left="284"/>
        <w:textAlignment w:val="baseline"/>
        <w:rPr>
          <w:color w:val="444444"/>
          <w:sz w:val="20"/>
          <w:szCs w:val="20"/>
        </w:rPr>
      </w:pPr>
      <w:r w:rsidRPr="009C051E">
        <w:rPr>
          <w:color w:val="444444"/>
          <w:sz w:val="20"/>
          <w:szCs w:val="20"/>
        </w:rPr>
        <w:t>I</w:t>
      </w:r>
      <w:r w:rsidR="00221B35" w:rsidRPr="009C051E">
        <w:rPr>
          <w:color w:val="444444"/>
          <w:sz w:val="20"/>
          <w:szCs w:val="20"/>
        </w:rPr>
        <w:t xml:space="preserve"> Titolari del trattamento dei dati sono </w:t>
      </w:r>
      <w:proofErr w:type="spellStart"/>
      <w:r w:rsidR="00221B35" w:rsidRPr="009C051E">
        <w:rPr>
          <w:color w:val="444444"/>
          <w:sz w:val="20"/>
          <w:szCs w:val="20"/>
        </w:rPr>
        <w:t>Unioncamere</w:t>
      </w:r>
      <w:proofErr w:type="spellEnd"/>
      <w:r w:rsidR="00221B35" w:rsidRPr="009C051E">
        <w:rPr>
          <w:color w:val="444444"/>
          <w:sz w:val="20"/>
          <w:szCs w:val="20"/>
        </w:rPr>
        <w:t xml:space="preserve"> del Veneto e</w:t>
      </w:r>
      <w:r w:rsidRPr="009C051E">
        <w:rPr>
          <w:color w:val="444444"/>
          <w:sz w:val="20"/>
          <w:szCs w:val="20"/>
        </w:rPr>
        <w:t xml:space="preserve"> il </w:t>
      </w:r>
      <w:r w:rsidRPr="009C051E">
        <w:rPr>
          <w:sz w:val="20"/>
          <w:szCs w:val="20"/>
        </w:rPr>
        <w:t>Nuovo Centro Estero delle Camere di Commercio del Veneto</w:t>
      </w:r>
      <w:r w:rsidRPr="009C051E">
        <w:rPr>
          <w:color w:val="444444"/>
          <w:sz w:val="20"/>
          <w:szCs w:val="20"/>
        </w:rPr>
        <w:t>,</w:t>
      </w:r>
    </w:p>
    <w:p w:rsidR="00896F13" w:rsidRPr="009C051E" w:rsidRDefault="000B0E62" w:rsidP="0019479D">
      <w:pPr>
        <w:pStyle w:val="NormaleWeb"/>
        <w:spacing w:before="0" w:beforeAutospacing="0" w:after="0" w:afterAutospacing="0"/>
        <w:ind w:left="284"/>
        <w:textAlignment w:val="baseline"/>
        <w:rPr>
          <w:color w:val="444444"/>
          <w:sz w:val="20"/>
          <w:szCs w:val="20"/>
        </w:rPr>
      </w:pPr>
      <w:proofErr w:type="gramStart"/>
      <w:r w:rsidRPr="009C051E">
        <w:rPr>
          <w:color w:val="444444"/>
          <w:sz w:val="20"/>
          <w:szCs w:val="20"/>
        </w:rPr>
        <w:t>con</w:t>
      </w:r>
      <w:proofErr w:type="gramEnd"/>
      <w:r w:rsidRPr="009C051E">
        <w:rPr>
          <w:color w:val="444444"/>
          <w:sz w:val="20"/>
          <w:szCs w:val="20"/>
        </w:rPr>
        <w:t xml:space="preserve"> sede legale </w:t>
      </w:r>
      <w:r w:rsidR="00896F13" w:rsidRPr="009C051E">
        <w:rPr>
          <w:color w:val="444444"/>
          <w:sz w:val="20"/>
          <w:szCs w:val="20"/>
        </w:rPr>
        <w:t>in Via delle Industrie 19/D - 30175 – Venezia-Marghera,</w:t>
      </w:r>
    </w:p>
    <w:p w:rsidR="000B0E62" w:rsidRPr="005476FA" w:rsidRDefault="000B0E62" w:rsidP="0019479D">
      <w:pPr>
        <w:pStyle w:val="NormaleWeb"/>
        <w:spacing w:before="0" w:beforeAutospacing="0" w:after="0" w:afterAutospacing="0"/>
        <w:ind w:left="284"/>
        <w:textAlignment w:val="baseline"/>
        <w:rPr>
          <w:color w:val="444444"/>
          <w:sz w:val="20"/>
          <w:szCs w:val="20"/>
        </w:rPr>
      </w:pPr>
      <w:proofErr w:type="gramStart"/>
      <w:r w:rsidRPr="009C051E">
        <w:rPr>
          <w:color w:val="444444"/>
          <w:sz w:val="20"/>
          <w:szCs w:val="20"/>
        </w:rPr>
        <w:t>email</w:t>
      </w:r>
      <w:proofErr w:type="gramEnd"/>
      <w:r w:rsidRPr="009C051E">
        <w:rPr>
          <w:color w:val="444444"/>
          <w:sz w:val="20"/>
          <w:szCs w:val="20"/>
        </w:rPr>
        <w:t xml:space="preserve">: promozione@centroesteroveneto.it – </w:t>
      </w:r>
      <w:proofErr w:type="spellStart"/>
      <w:r w:rsidRPr="009C051E">
        <w:rPr>
          <w:color w:val="444444"/>
          <w:sz w:val="20"/>
          <w:szCs w:val="20"/>
        </w:rPr>
        <w:t>pec</w:t>
      </w:r>
      <w:proofErr w:type="spellEnd"/>
      <w:r w:rsidRPr="009C051E">
        <w:rPr>
          <w:color w:val="444444"/>
          <w:sz w:val="20"/>
          <w:szCs w:val="20"/>
        </w:rPr>
        <w:t xml:space="preserve">: </w:t>
      </w:r>
      <w:r w:rsidR="00184B5D" w:rsidRPr="009C051E">
        <w:rPr>
          <w:color w:val="444444"/>
          <w:sz w:val="20"/>
          <w:szCs w:val="20"/>
        </w:rPr>
        <w:t>nuovocentroestero@pec.it</w:t>
      </w:r>
    </w:p>
    <w:p w:rsidR="000B0E62" w:rsidRPr="005476FA" w:rsidRDefault="000B0E62" w:rsidP="0019479D">
      <w:pPr>
        <w:pStyle w:val="Titolo2"/>
        <w:spacing w:before="0"/>
        <w:textAlignment w:val="baseline"/>
        <w:rPr>
          <w:rFonts w:ascii="Times New Roman" w:hAnsi="Times New Roman" w:cs="Times New Roman"/>
          <w:color w:val="890000"/>
          <w:sz w:val="20"/>
          <w:szCs w:val="20"/>
        </w:rPr>
      </w:pPr>
      <w:r w:rsidRPr="005476FA">
        <w:rPr>
          <w:rFonts w:ascii="Times New Roman" w:hAnsi="Times New Roman" w:cs="Times New Roman"/>
          <w:color w:val="890000"/>
          <w:sz w:val="20"/>
          <w:szCs w:val="20"/>
        </w:rPr>
        <w:t>2. Dati di contatto del Responsabile della Protezione dei Dati (“RPD”)</w:t>
      </w:r>
    </w:p>
    <w:p w:rsidR="00896F13" w:rsidRPr="00686A08" w:rsidRDefault="000B0E62" w:rsidP="0019479D">
      <w:pPr>
        <w:pStyle w:val="NormaleWeb"/>
        <w:spacing w:before="0" w:beforeAutospacing="0" w:after="0" w:afterAutospacing="0"/>
        <w:ind w:left="284"/>
        <w:textAlignment w:val="baseline"/>
        <w:rPr>
          <w:color w:val="444444"/>
          <w:sz w:val="20"/>
          <w:szCs w:val="20"/>
        </w:rPr>
      </w:pPr>
      <w:r w:rsidRPr="00686A08">
        <w:rPr>
          <w:color w:val="444444"/>
          <w:sz w:val="20"/>
          <w:szCs w:val="20"/>
        </w:rPr>
        <w:t>Il RPD designato da</w:t>
      </w:r>
      <w:r w:rsidR="00221B35" w:rsidRPr="00686A08">
        <w:rPr>
          <w:color w:val="444444"/>
          <w:sz w:val="20"/>
          <w:szCs w:val="20"/>
        </w:rPr>
        <w:t xml:space="preserve"> </w:t>
      </w:r>
      <w:proofErr w:type="spellStart"/>
      <w:r w:rsidR="00221B35" w:rsidRPr="00686A08">
        <w:rPr>
          <w:color w:val="444444"/>
          <w:sz w:val="20"/>
          <w:szCs w:val="20"/>
        </w:rPr>
        <w:t>Unioncamere</w:t>
      </w:r>
      <w:proofErr w:type="spellEnd"/>
      <w:r w:rsidR="00221B35" w:rsidRPr="00686A08">
        <w:rPr>
          <w:color w:val="444444"/>
          <w:sz w:val="20"/>
          <w:szCs w:val="20"/>
        </w:rPr>
        <w:t xml:space="preserve"> del Veneto e da</w:t>
      </w:r>
      <w:r w:rsidRPr="00686A08">
        <w:rPr>
          <w:color w:val="444444"/>
          <w:sz w:val="20"/>
          <w:szCs w:val="20"/>
        </w:rPr>
        <w:t>l</w:t>
      </w:r>
      <w:r w:rsidRPr="00686A08">
        <w:rPr>
          <w:sz w:val="20"/>
          <w:szCs w:val="20"/>
        </w:rPr>
        <w:t xml:space="preserve"> Nuovo Centro Estero </w:t>
      </w:r>
      <w:r w:rsidR="00686A08">
        <w:rPr>
          <w:sz w:val="20"/>
          <w:szCs w:val="20"/>
        </w:rPr>
        <w:t xml:space="preserve">delle Camere di Commercio del </w:t>
      </w:r>
      <w:r w:rsidRPr="00686A08">
        <w:rPr>
          <w:sz w:val="20"/>
          <w:szCs w:val="20"/>
        </w:rPr>
        <w:t>Veneto</w:t>
      </w:r>
      <w:r w:rsidRPr="00686A08">
        <w:rPr>
          <w:color w:val="444444"/>
          <w:sz w:val="20"/>
          <w:szCs w:val="20"/>
        </w:rPr>
        <w:t>, il quale rappresenterà il punto di contatto per gli Interessati, è raggiungibile attraverso i seguenti canali di contatto:</w:t>
      </w:r>
    </w:p>
    <w:p w:rsidR="009C051E" w:rsidRPr="00686A08" w:rsidRDefault="009C051E" w:rsidP="009C051E">
      <w:pPr>
        <w:pStyle w:val="NormaleWeb"/>
        <w:spacing w:before="0" w:beforeAutospacing="0" w:after="0" w:afterAutospacing="0"/>
        <w:ind w:left="284"/>
        <w:textAlignment w:val="baseline"/>
        <w:rPr>
          <w:sz w:val="20"/>
          <w:szCs w:val="20"/>
        </w:rPr>
      </w:pPr>
      <w:r w:rsidRPr="00686A08">
        <w:rPr>
          <w:color w:val="444444"/>
          <w:sz w:val="20"/>
          <w:szCs w:val="20"/>
        </w:rPr>
        <w:t xml:space="preserve">- </w:t>
      </w:r>
      <w:proofErr w:type="spellStart"/>
      <w:r w:rsidRPr="00686A08">
        <w:rPr>
          <w:color w:val="444444"/>
          <w:sz w:val="20"/>
          <w:szCs w:val="20"/>
        </w:rPr>
        <w:t>pec</w:t>
      </w:r>
      <w:proofErr w:type="spellEnd"/>
      <w:r w:rsidRPr="00686A08">
        <w:rPr>
          <w:color w:val="444444"/>
          <w:sz w:val="20"/>
          <w:szCs w:val="20"/>
        </w:rPr>
        <w:t xml:space="preserve">: </w:t>
      </w:r>
      <w:hyperlink r:id="rId9" w:history="1">
        <w:r w:rsidRPr="00686A08">
          <w:rPr>
            <w:color w:val="444444"/>
            <w:sz w:val="20"/>
            <w:szCs w:val="20"/>
          </w:rPr>
          <w:t>rpd@pec.unioncamereveneto.it</w:t>
        </w:r>
      </w:hyperlink>
      <w:r w:rsidRPr="00686A08">
        <w:rPr>
          <w:color w:val="444444"/>
          <w:sz w:val="20"/>
          <w:szCs w:val="20"/>
        </w:rPr>
        <w:t>;</w:t>
      </w:r>
    </w:p>
    <w:p w:rsidR="0019479D" w:rsidRPr="00686A08" w:rsidRDefault="000B0E62" w:rsidP="0019479D">
      <w:pPr>
        <w:pStyle w:val="NormaleWeb"/>
        <w:spacing w:before="0" w:beforeAutospacing="0" w:after="0" w:afterAutospacing="0"/>
        <w:ind w:left="284"/>
        <w:textAlignment w:val="baseline"/>
        <w:rPr>
          <w:sz w:val="20"/>
          <w:szCs w:val="20"/>
        </w:rPr>
      </w:pPr>
      <w:r w:rsidRPr="00686A08">
        <w:rPr>
          <w:color w:val="444444"/>
          <w:sz w:val="20"/>
          <w:szCs w:val="20"/>
        </w:rPr>
        <w:t xml:space="preserve">- </w:t>
      </w:r>
      <w:proofErr w:type="spellStart"/>
      <w:r w:rsidRPr="00686A08">
        <w:rPr>
          <w:color w:val="444444"/>
          <w:sz w:val="20"/>
          <w:szCs w:val="20"/>
        </w:rPr>
        <w:t>pec</w:t>
      </w:r>
      <w:proofErr w:type="spellEnd"/>
      <w:r w:rsidRPr="00686A08">
        <w:rPr>
          <w:color w:val="444444"/>
          <w:sz w:val="20"/>
          <w:szCs w:val="20"/>
        </w:rPr>
        <w:t xml:space="preserve">: </w:t>
      </w:r>
      <w:hyperlink r:id="rId10" w:history="1">
        <w:r w:rsidR="0019479D" w:rsidRPr="00686A08">
          <w:rPr>
            <w:sz w:val="20"/>
            <w:szCs w:val="20"/>
          </w:rPr>
          <w:t>rpd@</w:t>
        </w:r>
        <w:r w:rsidR="00804541" w:rsidRPr="00686A08">
          <w:rPr>
            <w:sz w:val="20"/>
            <w:szCs w:val="20"/>
          </w:rPr>
          <w:t>pec.</w:t>
        </w:r>
        <w:r w:rsidR="0019479D" w:rsidRPr="00686A08">
          <w:rPr>
            <w:sz w:val="20"/>
            <w:szCs w:val="20"/>
          </w:rPr>
          <w:t>centroesteroveneto.it</w:t>
        </w:r>
      </w:hyperlink>
      <w:r w:rsidRPr="00686A08">
        <w:rPr>
          <w:sz w:val="20"/>
          <w:szCs w:val="20"/>
        </w:rPr>
        <w:t>;</w:t>
      </w:r>
    </w:p>
    <w:p w:rsidR="0019479D" w:rsidRPr="005476FA" w:rsidRDefault="000B0E62" w:rsidP="0019479D">
      <w:pPr>
        <w:pStyle w:val="NormaleWeb"/>
        <w:spacing w:before="0" w:beforeAutospacing="0" w:after="0" w:afterAutospacing="0"/>
        <w:ind w:left="284"/>
        <w:textAlignment w:val="baseline"/>
        <w:rPr>
          <w:color w:val="444444"/>
          <w:sz w:val="20"/>
          <w:szCs w:val="20"/>
        </w:rPr>
      </w:pPr>
      <w:r w:rsidRPr="00686A08">
        <w:rPr>
          <w:color w:val="444444"/>
          <w:sz w:val="20"/>
          <w:szCs w:val="20"/>
        </w:rPr>
        <w:t xml:space="preserve">- posta: </w:t>
      </w:r>
      <w:proofErr w:type="spellStart"/>
      <w:r w:rsidR="00221B35" w:rsidRPr="00686A08">
        <w:rPr>
          <w:color w:val="444444"/>
          <w:sz w:val="20"/>
          <w:szCs w:val="20"/>
        </w:rPr>
        <w:t>Unioncamere</w:t>
      </w:r>
      <w:proofErr w:type="spellEnd"/>
      <w:r w:rsidR="00221B35" w:rsidRPr="00686A08">
        <w:rPr>
          <w:color w:val="444444"/>
          <w:sz w:val="20"/>
          <w:szCs w:val="20"/>
        </w:rPr>
        <w:t xml:space="preserve"> del Veneto / </w:t>
      </w:r>
      <w:r w:rsidR="002A7BC6" w:rsidRPr="00686A08">
        <w:rPr>
          <w:sz w:val="20"/>
          <w:szCs w:val="20"/>
        </w:rPr>
        <w:t>Nuovo Centro Estero Veneto</w:t>
      </w:r>
      <w:r w:rsidRPr="00686A08">
        <w:rPr>
          <w:color w:val="444444"/>
          <w:sz w:val="20"/>
          <w:szCs w:val="20"/>
        </w:rPr>
        <w:t>, 30175 – Venezia-Marghera,</w:t>
      </w:r>
      <w:r w:rsidRPr="005476FA">
        <w:rPr>
          <w:color w:val="444444"/>
          <w:sz w:val="20"/>
          <w:szCs w:val="20"/>
        </w:rPr>
        <w:t xml:space="preserve"> </w:t>
      </w:r>
    </w:p>
    <w:p w:rsidR="000B0E62" w:rsidRPr="005476FA" w:rsidRDefault="0019479D" w:rsidP="0019479D">
      <w:pPr>
        <w:pStyle w:val="NormaleWeb"/>
        <w:spacing w:before="0" w:beforeAutospacing="0" w:after="0" w:afterAutospacing="0"/>
        <w:ind w:left="284"/>
        <w:textAlignment w:val="baseline"/>
        <w:rPr>
          <w:color w:val="444444"/>
          <w:sz w:val="20"/>
          <w:szCs w:val="20"/>
        </w:rPr>
      </w:pPr>
      <w:r w:rsidRPr="005476FA">
        <w:rPr>
          <w:color w:val="444444"/>
          <w:sz w:val="20"/>
          <w:szCs w:val="20"/>
        </w:rPr>
        <w:t xml:space="preserve">  </w:t>
      </w:r>
      <w:r w:rsidR="000B0E62" w:rsidRPr="005476FA">
        <w:rPr>
          <w:color w:val="444444"/>
          <w:sz w:val="20"/>
          <w:szCs w:val="20"/>
        </w:rPr>
        <w:t xml:space="preserve">Via delle Industrie 19/D, </w:t>
      </w:r>
      <w:r w:rsidR="002A7BC6" w:rsidRPr="005476FA">
        <w:rPr>
          <w:color w:val="444444"/>
          <w:sz w:val="20"/>
          <w:szCs w:val="20"/>
        </w:rPr>
        <w:t>all’attenzione del RPD</w:t>
      </w:r>
      <w:r w:rsidR="000B0E62" w:rsidRPr="005476FA">
        <w:rPr>
          <w:color w:val="444444"/>
          <w:sz w:val="20"/>
          <w:szCs w:val="20"/>
        </w:rPr>
        <w:t>.</w:t>
      </w:r>
    </w:p>
    <w:p w:rsidR="000B0E62" w:rsidRPr="005476FA" w:rsidRDefault="000B0E62" w:rsidP="0019479D">
      <w:pPr>
        <w:pStyle w:val="Titolo2"/>
        <w:spacing w:before="0"/>
        <w:textAlignment w:val="baseline"/>
        <w:rPr>
          <w:rFonts w:ascii="Times New Roman" w:hAnsi="Times New Roman" w:cs="Times New Roman"/>
          <w:color w:val="890000"/>
          <w:sz w:val="20"/>
          <w:szCs w:val="20"/>
        </w:rPr>
      </w:pPr>
      <w:r w:rsidRPr="005476FA">
        <w:rPr>
          <w:rFonts w:ascii="Times New Roman" w:hAnsi="Times New Roman" w:cs="Times New Roman"/>
          <w:color w:val="890000"/>
          <w:sz w:val="20"/>
          <w:szCs w:val="20"/>
        </w:rPr>
        <w:t>3. Finalità e base giuridica del trattamento</w:t>
      </w:r>
    </w:p>
    <w:p w:rsidR="0019479D" w:rsidRPr="005476FA" w:rsidRDefault="000B0E62"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I dati personali dell'utente verranno trattati per le seguenti finalità:</w:t>
      </w:r>
    </w:p>
    <w:p w:rsidR="00896F13" w:rsidRPr="005476FA" w:rsidRDefault="00094B2B"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00896F13" w:rsidRPr="005476FA">
        <w:rPr>
          <w:color w:val="444444"/>
          <w:sz w:val="20"/>
          <w:szCs w:val="20"/>
        </w:rPr>
        <w:tab/>
      </w:r>
      <w:r w:rsidRPr="005476FA">
        <w:rPr>
          <w:color w:val="444444"/>
          <w:sz w:val="20"/>
          <w:szCs w:val="20"/>
        </w:rPr>
        <w:t>invito ad eventi, a carattere promozionale</w:t>
      </w:r>
      <w:r w:rsidR="0019479D" w:rsidRPr="005476FA">
        <w:rPr>
          <w:color w:val="444444"/>
          <w:sz w:val="20"/>
          <w:szCs w:val="20"/>
        </w:rPr>
        <w:t xml:space="preserve"> </w:t>
      </w:r>
      <w:r w:rsidRPr="005476FA">
        <w:rPr>
          <w:color w:val="444444"/>
          <w:sz w:val="20"/>
          <w:szCs w:val="20"/>
        </w:rPr>
        <w:t>(fiere, workshop, missioni), formativo (seminari, corsi,</w:t>
      </w:r>
    </w:p>
    <w:p w:rsidR="0019479D" w:rsidRPr="005476FA" w:rsidRDefault="00896F13"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ab/>
      </w:r>
      <w:proofErr w:type="gramStart"/>
      <w:r w:rsidR="00094B2B" w:rsidRPr="005476FA">
        <w:rPr>
          <w:color w:val="444444"/>
          <w:sz w:val="20"/>
          <w:szCs w:val="20"/>
        </w:rPr>
        <w:t>giornate</w:t>
      </w:r>
      <w:proofErr w:type="gramEnd"/>
      <w:r w:rsidR="00094B2B" w:rsidRPr="005476FA">
        <w:rPr>
          <w:color w:val="444444"/>
          <w:sz w:val="20"/>
          <w:szCs w:val="20"/>
        </w:rPr>
        <w:t xml:space="preserve"> formative) e informativo;</w:t>
      </w:r>
    </w:p>
    <w:p w:rsidR="0019479D" w:rsidRPr="005476FA" w:rsidRDefault="002A7BC6"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00896F13" w:rsidRPr="005476FA">
        <w:rPr>
          <w:color w:val="444444"/>
          <w:sz w:val="20"/>
          <w:szCs w:val="20"/>
        </w:rPr>
        <w:tab/>
      </w:r>
      <w:r w:rsidR="000B0E62" w:rsidRPr="005476FA">
        <w:rPr>
          <w:color w:val="444444"/>
          <w:sz w:val="20"/>
          <w:szCs w:val="20"/>
        </w:rPr>
        <w:t>invio di newsletter e bollettini informativi;</w:t>
      </w:r>
    </w:p>
    <w:p w:rsidR="0019479D" w:rsidRPr="005476FA" w:rsidRDefault="002A7BC6"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00896F13" w:rsidRPr="005476FA">
        <w:rPr>
          <w:color w:val="444444"/>
          <w:sz w:val="20"/>
          <w:szCs w:val="20"/>
        </w:rPr>
        <w:tab/>
      </w:r>
      <w:r w:rsidR="000B0E62" w:rsidRPr="005476FA">
        <w:rPr>
          <w:color w:val="444444"/>
          <w:sz w:val="20"/>
          <w:szCs w:val="20"/>
        </w:rPr>
        <w:t>richiesta di partecipazione a sondaggi e consultazioni;</w:t>
      </w:r>
    </w:p>
    <w:p w:rsidR="0019479D" w:rsidRPr="005476FA" w:rsidRDefault="00094B2B"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00896F13" w:rsidRPr="005476FA">
        <w:rPr>
          <w:color w:val="444444"/>
          <w:sz w:val="20"/>
          <w:szCs w:val="20"/>
        </w:rPr>
        <w:tab/>
      </w:r>
      <w:r w:rsidRPr="005476FA">
        <w:rPr>
          <w:color w:val="444444"/>
          <w:sz w:val="20"/>
          <w:szCs w:val="20"/>
        </w:rPr>
        <w:t>invio di offerte di servizi</w:t>
      </w:r>
      <w:r w:rsidR="00321942">
        <w:rPr>
          <w:color w:val="444444"/>
          <w:sz w:val="20"/>
          <w:szCs w:val="20"/>
        </w:rPr>
        <w:t>;</w:t>
      </w:r>
    </w:p>
    <w:p w:rsidR="0019479D" w:rsidRPr="005476FA" w:rsidRDefault="002A7BC6"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00896F13" w:rsidRPr="005476FA">
        <w:rPr>
          <w:color w:val="444444"/>
          <w:sz w:val="20"/>
          <w:szCs w:val="20"/>
        </w:rPr>
        <w:tab/>
      </w:r>
      <w:r w:rsidR="000B0E62" w:rsidRPr="005476FA">
        <w:rPr>
          <w:color w:val="444444"/>
          <w:sz w:val="20"/>
          <w:szCs w:val="20"/>
        </w:rPr>
        <w:t>invito a partecipare a progetti europei;</w:t>
      </w:r>
    </w:p>
    <w:p w:rsidR="00321942" w:rsidRPr="005476FA" w:rsidRDefault="00321942" w:rsidP="00321942">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r>
      <w:r>
        <w:rPr>
          <w:color w:val="444444"/>
          <w:sz w:val="20"/>
          <w:szCs w:val="20"/>
        </w:rPr>
        <w:t>adempimenti contabili e fiscali relativi alla fornitura di beni e/o servizi.</w:t>
      </w:r>
    </w:p>
    <w:p w:rsidR="000B0E62" w:rsidRPr="005476FA" w:rsidRDefault="000B0E62" w:rsidP="0019479D">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Tutti i trattamenti richiedono il Suo consenso espresso mediante l’apposizione di specifici “</w:t>
      </w:r>
      <w:proofErr w:type="spellStart"/>
      <w:r w:rsidRPr="005476FA">
        <w:rPr>
          <w:color w:val="444444"/>
          <w:sz w:val="20"/>
          <w:szCs w:val="20"/>
        </w:rPr>
        <w:t>flags</w:t>
      </w:r>
      <w:proofErr w:type="spellEnd"/>
      <w:r w:rsidRPr="005476FA">
        <w:rPr>
          <w:color w:val="444444"/>
          <w:sz w:val="20"/>
          <w:szCs w:val="20"/>
        </w:rPr>
        <w:t>”.</w:t>
      </w:r>
    </w:p>
    <w:p w:rsidR="000B0E62" w:rsidRPr="005476FA" w:rsidRDefault="000B0E62" w:rsidP="0019479D">
      <w:pPr>
        <w:pStyle w:val="Titolo2"/>
        <w:spacing w:before="0"/>
        <w:textAlignment w:val="baseline"/>
        <w:rPr>
          <w:rFonts w:ascii="Times New Roman" w:hAnsi="Times New Roman" w:cs="Times New Roman"/>
          <w:color w:val="890000"/>
          <w:sz w:val="20"/>
          <w:szCs w:val="20"/>
        </w:rPr>
      </w:pPr>
      <w:r w:rsidRPr="005476FA">
        <w:rPr>
          <w:rFonts w:ascii="Times New Roman" w:hAnsi="Times New Roman" w:cs="Times New Roman"/>
          <w:color w:val="890000"/>
          <w:sz w:val="20"/>
          <w:szCs w:val="20"/>
        </w:rPr>
        <w:t>4. Destinatari dei dati personali</w:t>
      </w:r>
    </w:p>
    <w:p w:rsidR="00094B2B" w:rsidRPr="005476FA" w:rsidRDefault="000B0E62" w:rsidP="0019479D">
      <w:pPr>
        <w:pStyle w:val="NormaleWeb"/>
        <w:spacing w:before="0" w:beforeAutospacing="0" w:after="0" w:afterAutospacing="0"/>
        <w:ind w:left="284"/>
        <w:textAlignment w:val="baseline"/>
        <w:rPr>
          <w:color w:val="444444"/>
          <w:sz w:val="20"/>
          <w:szCs w:val="20"/>
        </w:rPr>
      </w:pPr>
      <w:r w:rsidRPr="005476FA">
        <w:rPr>
          <w:color w:val="444444"/>
          <w:sz w:val="20"/>
          <w:szCs w:val="20"/>
        </w:rPr>
        <w:t>Nell’ambito delle indicate finalità, i Suoi dati potranno essere comunicati:</w:t>
      </w:r>
    </w:p>
    <w:p w:rsidR="00AE21D5" w:rsidRPr="005476FA" w:rsidRDefault="00AE21D5" w:rsidP="0019479D">
      <w:pPr>
        <w:pStyle w:val="NormaleWeb"/>
        <w:spacing w:before="0" w:beforeAutospacing="0" w:after="0" w:afterAutospacing="0"/>
        <w:ind w:left="426" w:hanging="142"/>
        <w:textAlignment w:val="baseline"/>
        <w:rPr>
          <w:color w:val="444444"/>
          <w:sz w:val="20"/>
          <w:szCs w:val="20"/>
        </w:rPr>
      </w:pPr>
      <w:r w:rsidRPr="005476FA">
        <w:rPr>
          <w:sz w:val="20"/>
          <w:szCs w:val="20"/>
        </w:rPr>
        <w:t>1) per ragioni informative e promozionali</w:t>
      </w:r>
    </w:p>
    <w:p w:rsidR="00094B2B" w:rsidRPr="005476FA" w:rsidRDefault="00701B19" w:rsidP="00AE21D5">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all</w:t>
      </w:r>
      <w:r w:rsidR="00094B2B" w:rsidRPr="005476FA">
        <w:rPr>
          <w:color w:val="444444"/>
          <w:sz w:val="20"/>
          <w:szCs w:val="20"/>
        </w:rPr>
        <w:t>e</w:t>
      </w:r>
      <w:r w:rsidRPr="005476FA">
        <w:rPr>
          <w:color w:val="444444"/>
          <w:sz w:val="20"/>
          <w:szCs w:val="20"/>
        </w:rPr>
        <w:t xml:space="preserve"> Camere di commercio del Veneto, alla loro Unione Regionale, alle </w:t>
      </w:r>
      <w:r w:rsidR="00094B2B" w:rsidRPr="005476FA">
        <w:rPr>
          <w:color w:val="444444"/>
          <w:sz w:val="20"/>
          <w:szCs w:val="20"/>
        </w:rPr>
        <w:t xml:space="preserve">loro società in </w:t>
      </w:r>
      <w:proofErr w:type="spellStart"/>
      <w:r w:rsidR="00094B2B" w:rsidRPr="005476FA">
        <w:rPr>
          <w:color w:val="444444"/>
          <w:sz w:val="20"/>
          <w:szCs w:val="20"/>
        </w:rPr>
        <w:t>house</w:t>
      </w:r>
      <w:proofErr w:type="spellEnd"/>
      <w:r w:rsidR="00094B2B" w:rsidRPr="005476FA">
        <w:rPr>
          <w:color w:val="444444"/>
          <w:sz w:val="20"/>
          <w:szCs w:val="20"/>
        </w:rPr>
        <w:t xml:space="preserve"> ed Aziende speciali; </w:t>
      </w:r>
    </w:p>
    <w:p w:rsidR="00094B2B" w:rsidRPr="005476FA" w:rsidRDefault="00094B2B" w:rsidP="00AE21D5">
      <w:pPr>
        <w:pStyle w:val="NormaleWeb"/>
        <w:spacing w:before="0" w:beforeAutospacing="0" w:after="0" w:afterAutospacing="0"/>
        <w:ind w:left="567" w:hanging="142"/>
        <w:textAlignment w:val="baseline"/>
        <w:rPr>
          <w:color w:val="444444"/>
          <w:sz w:val="20"/>
          <w:szCs w:val="20"/>
        </w:rPr>
      </w:pPr>
      <w:r w:rsidRPr="005476FA">
        <w:rPr>
          <w:color w:val="444444"/>
          <w:sz w:val="20"/>
          <w:szCs w:val="20"/>
        </w:rPr>
        <w:t>-</w:t>
      </w:r>
      <w:r w:rsidR="00701B19" w:rsidRPr="005476FA">
        <w:rPr>
          <w:color w:val="444444"/>
          <w:sz w:val="20"/>
          <w:szCs w:val="20"/>
        </w:rPr>
        <w:t xml:space="preserve"> a</w:t>
      </w:r>
      <w:r w:rsidRPr="005476FA">
        <w:rPr>
          <w:color w:val="444444"/>
          <w:sz w:val="20"/>
          <w:szCs w:val="20"/>
        </w:rPr>
        <w:t xml:space="preserve">l Sistema delle Camere di Commercio italiane, società in </w:t>
      </w:r>
      <w:proofErr w:type="spellStart"/>
      <w:r w:rsidRPr="005476FA">
        <w:rPr>
          <w:color w:val="444444"/>
          <w:sz w:val="20"/>
          <w:szCs w:val="20"/>
        </w:rPr>
        <w:t>house</w:t>
      </w:r>
      <w:proofErr w:type="spellEnd"/>
      <w:r w:rsidRPr="005476FA">
        <w:rPr>
          <w:color w:val="444444"/>
          <w:sz w:val="20"/>
          <w:szCs w:val="20"/>
        </w:rPr>
        <w:t xml:space="preserve"> ed Aziende speciali, </w:t>
      </w:r>
      <w:proofErr w:type="spellStart"/>
      <w:r w:rsidRPr="005476FA">
        <w:rPr>
          <w:color w:val="444444"/>
          <w:sz w:val="20"/>
          <w:szCs w:val="20"/>
        </w:rPr>
        <w:t>Unioncamere</w:t>
      </w:r>
      <w:proofErr w:type="spellEnd"/>
      <w:r w:rsidRPr="005476FA">
        <w:rPr>
          <w:color w:val="444444"/>
          <w:sz w:val="20"/>
          <w:szCs w:val="20"/>
        </w:rPr>
        <w:t xml:space="preserve"> Nazionale e </w:t>
      </w:r>
      <w:r w:rsidR="00701B19" w:rsidRPr="005476FA">
        <w:rPr>
          <w:color w:val="444444"/>
          <w:sz w:val="20"/>
          <w:szCs w:val="20"/>
        </w:rPr>
        <w:t>al</w:t>
      </w:r>
      <w:r w:rsidRPr="005476FA">
        <w:rPr>
          <w:color w:val="444444"/>
          <w:sz w:val="20"/>
          <w:szCs w:val="20"/>
        </w:rPr>
        <w:t xml:space="preserve">le </w:t>
      </w:r>
      <w:r w:rsidR="00701B19" w:rsidRPr="005476FA">
        <w:rPr>
          <w:color w:val="444444"/>
          <w:sz w:val="20"/>
          <w:szCs w:val="20"/>
        </w:rPr>
        <w:t xml:space="preserve">altre </w:t>
      </w:r>
      <w:r w:rsidRPr="005476FA">
        <w:rPr>
          <w:color w:val="444444"/>
          <w:sz w:val="20"/>
          <w:szCs w:val="20"/>
        </w:rPr>
        <w:t>Unioni Regionali;</w:t>
      </w:r>
    </w:p>
    <w:p w:rsidR="00094B2B" w:rsidRPr="005476FA" w:rsidRDefault="00094B2B" w:rsidP="00AE21D5">
      <w:pPr>
        <w:pStyle w:val="NormaleWeb"/>
        <w:spacing w:before="0" w:beforeAutospacing="0" w:after="0" w:afterAutospacing="0"/>
        <w:ind w:left="567" w:hanging="142"/>
        <w:textAlignment w:val="baseline"/>
        <w:rPr>
          <w:color w:val="444444"/>
          <w:sz w:val="20"/>
          <w:szCs w:val="20"/>
        </w:rPr>
      </w:pPr>
      <w:r w:rsidRPr="005476FA">
        <w:rPr>
          <w:color w:val="444444"/>
          <w:sz w:val="20"/>
          <w:szCs w:val="20"/>
        </w:rPr>
        <w:t>-</w:t>
      </w:r>
      <w:r w:rsidR="00701B19" w:rsidRPr="005476FA">
        <w:rPr>
          <w:color w:val="444444"/>
          <w:sz w:val="20"/>
          <w:szCs w:val="20"/>
        </w:rPr>
        <w:t xml:space="preserve"> al</w:t>
      </w:r>
      <w:r w:rsidRPr="005476FA">
        <w:rPr>
          <w:color w:val="444444"/>
          <w:sz w:val="20"/>
          <w:szCs w:val="20"/>
        </w:rPr>
        <w:t xml:space="preserve">la Regione </w:t>
      </w:r>
      <w:r w:rsidR="00701B19" w:rsidRPr="005476FA">
        <w:rPr>
          <w:color w:val="444444"/>
          <w:sz w:val="20"/>
          <w:szCs w:val="20"/>
        </w:rPr>
        <w:t xml:space="preserve">del </w:t>
      </w:r>
      <w:r w:rsidRPr="005476FA">
        <w:rPr>
          <w:color w:val="444444"/>
          <w:sz w:val="20"/>
          <w:szCs w:val="20"/>
        </w:rPr>
        <w:t>Veneto;</w:t>
      </w:r>
    </w:p>
    <w:p w:rsidR="00094B2B" w:rsidRPr="005476FA" w:rsidRDefault="00094B2B" w:rsidP="00AE21D5">
      <w:pPr>
        <w:pStyle w:val="NormaleWeb"/>
        <w:spacing w:before="0" w:beforeAutospacing="0" w:after="0" w:afterAutospacing="0"/>
        <w:ind w:left="567" w:hanging="142"/>
        <w:textAlignment w:val="baseline"/>
        <w:rPr>
          <w:color w:val="444444"/>
          <w:sz w:val="20"/>
          <w:szCs w:val="20"/>
        </w:rPr>
      </w:pPr>
      <w:r w:rsidRPr="005476FA">
        <w:rPr>
          <w:color w:val="444444"/>
          <w:sz w:val="20"/>
          <w:szCs w:val="20"/>
        </w:rPr>
        <w:t>-</w:t>
      </w:r>
      <w:r w:rsidR="00701B19" w:rsidRPr="005476FA">
        <w:rPr>
          <w:color w:val="444444"/>
          <w:sz w:val="20"/>
          <w:szCs w:val="20"/>
        </w:rPr>
        <w:t xml:space="preserve"> a</w:t>
      </w:r>
      <w:r w:rsidRPr="005476FA">
        <w:rPr>
          <w:color w:val="444444"/>
          <w:sz w:val="20"/>
          <w:szCs w:val="20"/>
        </w:rPr>
        <w:t xml:space="preserve">i Ministeri competenti, </w:t>
      </w:r>
      <w:r w:rsidR="00701B19" w:rsidRPr="005476FA">
        <w:rPr>
          <w:color w:val="444444"/>
          <w:sz w:val="20"/>
          <w:szCs w:val="20"/>
        </w:rPr>
        <w:t>al</w:t>
      </w:r>
      <w:r w:rsidRPr="005476FA">
        <w:rPr>
          <w:color w:val="444444"/>
          <w:sz w:val="20"/>
          <w:szCs w:val="20"/>
        </w:rPr>
        <w:t xml:space="preserve">le rappresentanze diplomatiche italiane all'estero, </w:t>
      </w:r>
      <w:r w:rsidR="00701B19" w:rsidRPr="005476FA">
        <w:rPr>
          <w:color w:val="444444"/>
          <w:sz w:val="20"/>
          <w:szCs w:val="20"/>
        </w:rPr>
        <w:t>al</w:t>
      </w:r>
      <w:r w:rsidRPr="005476FA">
        <w:rPr>
          <w:color w:val="444444"/>
          <w:sz w:val="20"/>
          <w:szCs w:val="20"/>
        </w:rPr>
        <w:t xml:space="preserve">le rappresentanze estere in Italia, </w:t>
      </w:r>
      <w:r w:rsidR="00701B19" w:rsidRPr="005476FA">
        <w:rPr>
          <w:color w:val="444444"/>
          <w:sz w:val="20"/>
          <w:szCs w:val="20"/>
        </w:rPr>
        <w:t>al</w:t>
      </w:r>
      <w:r w:rsidRPr="005476FA">
        <w:rPr>
          <w:color w:val="444444"/>
          <w:sz w:val="20"/>
          <w:szCs w:val="20"/>
        </w:rPr>
        <w:t xml:space="preserve">le Camere di Commercio italiane all'estero, </w:t>
      </w:r>
      <w:r w:rsidR="00701B19" w:rsidRPr="005476FA">
        <w:rPr>
          <w:color w:val="444444"/>
          <w:sz w:val="20"/>
          <w:szCs w:val="20"/>
        </w:rPr>
        <w:t>al</w:t>
      </w:r>
      <w:r w:rsidRPr="005476FA">
        <w:rPr>
          <w:color w:val="444444"/>
          <w:sz w:val="20"/>
          <w:szCs w:val="20"/>
        </w:rPr>
        <w:t xml:space="preserve">le Camere di Commercio estere in Italia, </w:t>
      </w:r>
      <w:r w:rsidR="00701B19" w:rsidRPr="005476FA">
        <w:rPr>
          <w:color w:val="444444"/>
          <w:sz w:val="20"/>
          <w:szCs w:val="20"/>
        </w:rPr>
        <w:t>al</w:t>
      </w:r>
      <w:r w:rsidRPr="005476FA">
        <w:rPr>
          <w:color w:val="444444"/>
          <w:sz w:val="20"/>
          <w:szCs w:val="20"/>
        </w:rPr>
        <w:t>le Camere di commercio estere, ITA - ICE Agenzia, SACE, SIMEST, ENIT</w:t>
      </w:r>
      <w:r w:rsidR="00701B19" w:rsidRPr="005476FA">
        <w:rPr>
          <w:color w:val="444444"/>
          <w:sz w:val="20"/>
          <w:szCs w:val="20"/>
        </w:rPr>
        <w:t>,</w:t>
      </w:r>
      <w:r w:rsidRPr="005476FA">
        <w:rPr>
          <w:color w:val="444444"/>
          <w:sz w:val="20"/>
          <w:szCs w:val="20"/>
        </w:rPr>
        <w:t xml:space="preserve"> Agenzia delle Dogane e </w:t>
      </w:r>
      <w:r w:rsidR="00701B19" w:rsidRPr="005476FA">
        <w:rPr>
          <w:color w:val="444444"/>
          <w:sz w:val="20"/>
          <w:szCs w:val="20"/>
        </w:rPr>
        <w:t>al</w:t>
      </w:r>
      <w:r w:rsidRPr="005476FA">
        <w:rPr>
          <w:color w:val="444444"/>
          <w:sz w:val="20"/>
          <w:szCs w:val="20"/>
        </w:rPr>
        <w:t>le altre istituzioni e organismi internaziona</w:t>
      </w:r>
      <w:r w:rsidR="00701B19" w:rsidRPr="005476FA">
        <w:rPr>
          <w:color w:val="444444"/>
          <w:sz w:val="20"/>
          <w:szCs w:val="20"/>
        </w:rPr>
        <w:t>li operanti in campo economico.</w:t>
      </w:r>
    </w:p>
    <w:p w:rsidR="00094B2B" w:rsidRPr="00614984" w:rsidRDefault="002A7BC6" w:rsidP="00AE21D5">
      <w:pPr>
        <w:pStyle w:val="NormaleWeb"/>
        <w:spacing w:before="0" w:beforeAutospacing="0" w:after="0" w:afterAutospacing="0"/>
        <w:ind w:left="426" w:hanging="142"/>
        <w:textAlignment w:val="baseline"/>
        <w:rPr>
          <w:color w:val="444444"/>
          <w:sz w:val="20"/>
          <w:szCs w:val="20"/>
        </w:rPr>
      </w:pPr>
      <w:r w:rsidRPr="00614984">
        <w:rPr>
          <w:sz w:val="20"/>
          <w:szCs w:val="20"/>
        </w:rPr>
        <w:t>2) a</w:t>
      </w:r>
      <w:r w:rsidR="000B0E62" w:rsidRPr="00614984">
        <w:rPr>
          <w:color w:val="444444"/>
          <w:sz w:val="20"/>
          <w:szCs w:val="20"/>
        </w:rPr>
        <w:t>i partner dei Progetti di cui sia</w:t>
      </w:r>
      <w:r w:rsidR="00614984" w:rsidRPr="00614984">
        <w:rPr>
          <w:color w:val="444444"/>
          <w:sz w:val="20"/>
          <w:szCs w:val="20"/>
        </w:rPr>
        <w:t>no</w:t>
      </w:r>
      <w:r w:rsidR="000B0E62" w:rsidRPr="00614984">
        <w:rPr>
          <w:color w:val="444444"/>
          <w:sz w:val="20"/>
          <w:szCs w:val="20"/>
        </w:rPr>
        <w:t xml:space="preserve"> parte </w:t>
      </w:r>
      <w:proofErr w:type="spellStart"/>
      <w:r w:rsidR="00221B35" w:rsidRPr="00614984">
        <w:rPr>
          <w:color w:val="444444"/>
          <w:sz w:val="20"/>
          <w:szCs w:val="20"/>
        </w:rPr>
        <w:t>Unioncamere</w:t>
      </w:r>
      <w:proofErr w:type="spellEnd"/>
      <w:r w:rsidR="00221B35" w:rsidRPr="00614984">
        <w:rPr>
          <w:color w:val="444444"/>
          <w:sz w:val="20"/>
          <w:szCs w:val="20"/>
        </w:rPr>
        <w:t xml:space="preserve"> del Veneto e </w:t>
      </w:r>
      <w:r w:rsidRPr="00614984">
        <w:rPr>
          <w:color w:val="444444"/>
          <w:sz w:val="20"/>
          <w:szCs w:val="20"/>
        </w:rPr>
        <w:t xml:space="preserve">il </w:t>
      </w:r>
      <w:r w:rsidRPr="00614984">
        <w:rPr>
          <w:sz w:val="20"/>
          <w:szCs w:val="20"/>
        </w:rPr>
        <w:t xml:space="preserve">Nuovo Centro Estero delle Camere di Commercio del Veneto </w:t>
      </w:r>
      <w:r w:rsidR="000B0E62" w:rsidRPr="00614984">
        <w:rPr>
          <w:color w:val="444444"/>
          <w:sz w:val="20"/>
          <w:szCs w:val="20"/>
        </w:rPr>
        <w:t>e nel cui ambito i dati stessi siano stati raccolti;</w:t>
      </w:r>
    </w:p>
    <w:p w:rsidR="00094B2B" w:rsidRPr="005476FA" w:rsidRDefault="002A7BC6" w:rsidP="00AE21D5">
      <w:pPr>
        <w:pStyle w:val="NormaleWeb"/>
        <w:spacing w:before="0" w:beforeAutospacing="0" w:after="0" w:afterAutospacing="0"/>
        <w:ind w:left="426" w:hanging="142"/>
        <w:textAlignment w:val="baseline"/>
        <w:rPr>
          <w:color w:val="444444"/>
          <w:sz w:val="20"/>
          <w:szCs w:val="20"/>
        </w:rPr>
      </w:pPr>
      <w:r w:rsidRPr="00614984">
        <w:rPr>
          <w:color w:val="444444"/>
          <w:sz w:val="20"/>
          <w:szCs w:val="20"/>
        </w:rPr>
        <w:t>3</w:t>
      </w:r>
      <w:r w:rsidR="000B0E62" w:rsidRPr="00614984">
        <w:rPr>
          <w:color w:val="444444"/>
          <w:sz w:val="20"/>
          <w:szCs w:val="20"/>
        </w:rPr>
        <w:t>) a società e ad operatori professionali che forniscono servizi di elaborazione elettronica dei dati</w:t>
      </w:r>
      <w:r w:rsidR="00321942" w:rsidRPr="00614984">
        <w:rPr>
          <w:color w:val="444444"/>
          <w:sz w:val="20"/>
          <w:szCs w:val="20"/>
        </w:rPr>
        <w:t xml:space="preserve">, </w:t>
      </w:r>
      <w:r w:rsidR="000B0E62" w:rsidRPr="00614984">
        <w:rPr>
          <w:color w:val="444444"/>
          <w:sz w:val="20"/>
          <w:szCs w:val="20"/>
        </w:rPr>
        <w:t xml:space="preserve">di consulenza </w:t>
      </w:r>
      <w:r w:rsidR="00321942" w:rsidRPr="00614984">
        <w:rPr>
          <w:color w:val="444444"/>
          <w:sz w:val="20"/>
          <w:szCs w:val="20"/>
        </w:rPr>
        <w:t xml:space="preserve">amministrativo-contabile e </w:t>
      </w:r>
      <w:r w:rsidR="000B0E62" w:rsidRPr="00614984">
        <w:rPr>
          <w:color w:val="444444"/>
          <w:sz w:val="20"/>
          <w:szCs w:val="20"/>
        </w:rPr>
        <w:t xml:space="preserve">per software ed informatica nonché gestione dei servizi </w:t>
      </w:r>
      <w:r w:rsidR="00321942" w:rsidRPr="00614984">
        <w:rPr>
          <w:color w:val="444444"/>
          <w:sz w:val="20"/>
          <w:szCs w:val="20"/>
        </w:rPr>
        <w:t xml:space="preserve">correlati </w:t>
      </w:r>
      <w:r w:rsidR="000B0E62" w:rsidRPr="00614984">
        <w:rPr>
          <w:color w:val="444444"/>
          <w:sz w:val="20"/>
          <w:szCs w:val="20"/>
        </w:rPr>
        <w:t xml:space="preserve">a quanto precede ed all’attività istituzionale </w:t>
      </w:r>
      <w:r w:rsidR="00221B35" w:rsidRPr="00614984">
        <w:rPr>
          <w:color w:val="444444"/>
          <w:sz w:val="20"/>
          <w:szCs w:val="20"/>
        </w:rPr>
        <w:t xml:space="preserve">di </w:t>
      </w:r>
      <w:proofErr w:type="spellStart"/>
      <w:r w:rsidR="00221B35" w:rsidRPr="00614984">
        <w:rPr>
          <w:color w:val="444444"/>
          <w:sz w:val="20"/>
          <w:szCs w:val="20"/>
        </w:rPr>
        <w:t>Unioncamere</w:t>
      </w:r>
      <w:proofErr w:type="spellEnd"/>
      <w:r w:rsidR="00221B35" w:rsidRPr="00614984">
        <w:rPr>
          <w:color w:val="444444"/>
          <w:sz w:val="20"/>
          <w:szCs w:val="20"/>
        </w:rPr>
        <w:t xml:space="preserve"> del Veneto e </w:t>
      </w:r>
      <w:r w:rsidR="000B0E62" w:rsidRPr="00614984">
        <w:rPr>
          <w:color w:val="444444"/>
          <w:sz w:val="20"/>
          <w:szCs w:val="20"/>
        </w:rPr>
        <w:t>d</w:t>
      </w:r>
      <w:r w:rsidRPr="00614984">
        <w:rPr>
          <w:color w:val="444444"/>
          <w:sz w:val="20"/>
          <w:szCs w:val="20"/>
        </w:rPr>
        <w:t>el</w:t>
      </w:r>
      <w:r w:rsidR="000B0E62" w:rsidRPr="00614984">
        <w:rPr>
          <w:color w:val="444444"/>
          <w:sz w:val="20"/>
          <w:szCs w:val="20"/>
        </w:rPr>
        <w:t xml:space="preserve"> </w:t>
      </w:r>
      <w:r w:rsidRPr="00614984">
        <w:rPr>
          <w:sz w:val="20"/>
          <w:szCs w:val="20"/>
        </w:rPr>
        <w:t xml:space="preserve">Nuovo Centro Estero </w:t>
      </w:r>
      <w:r w:rsidR="00F96ABA" w:rsidRPr="00614984">
        <w:rPr>
          <w:sz w:val="20"/>
          <w:szCs w:val="20"/>
        </w:rPr>
        <w:t xml:space="preserve">delle Camere di Commercio del </w:t>
      </w:r>
      <w:r w:rsidRPr="00614984">
        <w:rPr>
          <w:sz w:val="20"/>
          <w:szCs w:val="20"/>
        </w:rPr>
        <w:t>Veneto</w:t>
      </w:r>
      <w:r w:rsidR="000B0E62" w:rsidRPr="00614984">
        <w:rPr>
          <w:color w:val="444444"/>
          <w:sz w:val="20"/>
          <w:szCs w:val="20"/>
        </w:rPr>
        <w:t>;</w:t>
      </w:r>
    </w:p>
    <w:p w:rsidR="00094B2B" w:rsidRPr="005476FA" w:rsidRDefault="002A7BC6" w:rsidP="00AE21D5">
      <w:pPr>
        <w:pStyle w:val="NormaleWeb"/>
        <w:spacing w:before="0" w:beforeAutospacing="0" w:after="0" w:afterAutospacing="0"/>
        <w:ind w:left="426" w:hanging="142"/>
        <w:textAlignment w:val="baseline"/>
        <w:rPr>
          <w:color w:val="444444"/>
          <w:sz w:val="20"/>
          <w:szCs w:val="20"/>
        </w:rPr>
      </w:pPr>
      <w:r w:rsidRPr="005476FA">
        <w:rPr>
          <w:color w:val="444444"/>
          <w:sz w:val="20"/>
          <w:szCs w:val="20"/>
        </w:rPr>
        <w:t>4</w:t>
      </w:r>
      <w:r w:rsidR="000B0E62" w:rsidRPr="005476FA">
        <w:rPr>
          <w:color w:val="444444"/>
          <w:sz w:val="20"/>
          <w:szCs w:val="20"/>
        </w:rPr>
        <w:t>) a società e ad enti professionali utilizzati per servizi di rilevazione statistica e/o ricerche di mercato e/o indagini sul grado di soddisfazione dell’utenza;</w:t>
      </w:r>
    </w:p>
    <w:p w:rsidR="000B0E62" w:rsidRPr="005476FA" w:rsidRDefault="000B0E62" w:rsidP="00AE21D5">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Per i soggetti di cui sopra viene indicata solo la categoria dei destinatari, in quanto oggetto di frequenti aggiornamenti e revisioni. Pertanto, gli Interessati potranno richiedere l’elenco aggiornato dei destinatari contattando il Titolare del trattamento attraverso i canali indicati all’art. 1 della presente informativa.</w:t>
      </w:r>
    </w:p>
    <w:p w:rsidR="000B0E62" w:rsidRPr="005476FA" w:rsidRDefault="000B0E62" w:rsidP="0019479D">
      <w:pPr>
        <w:pStyle w:val="Titolo2"/>
        <w:spacing w:before="0"/>
        <w:textAlignment w:val="baseline"/>
        <w:rPr>
          <w:rFonts w:ascii="Times New Roman" w:hAnsi="Times New Roman" w:cs="Times New Roman"/>
          <w:color w:val="890000"/>
          <w:sz w:val="20"/>
          <w:szCs w:val="20"/>
        </w:rPr>
      </w:pPr>
      <w:r w:rsidRPr="005476FA">
        <w:rPr>
          <w:rFonts w:ascii="Times New Roman" w:hAnsi="Times New Roman" w:cs="Times New Roman"/>
          <w:color w:val="890000"/>
          <w:sz w:val="20"/>
          <w:szCs w:val="20"/>
        </w:rPr>
        <w:t>5. Trasferimento dati a Paesi Terzi</w:t>
      </w:r>
    </w:p>
    <w:p w:rsidR="000B0E62" w:rsidRDefault="000B0E62" w:rsidP="0019479D">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 xml:space="preserve">Il Titolare del trattamento potrà trasferire i dati degli utenti a soggetti terzi indicati ai </w:t>
      </w:r>
      <w:proofErr w:type="spellStart"/>
      <w:r w:rsidRPr="005476FA">
        <w:rPr>
          <w:color w:val="444444"/>
          <w:sz w:val="20"/>
          <w:szCs w:val="20"/>
        </w:rPr>
        <w:t>nn</w:t>
      </w:r>
      <w:proofErr w:type="spellEnd"/>
      <w:r w:rsidRPr="005476FA">
        <w:rPr>
          <w:color w:val="444444"/>
          <w:sz w:val="20"/>
          <w:szCs w:val="20"/>
        </w:rPr>
        <w:t xml:space="preserve">. </w:t>
      </w:r>
      <w:proofErr w:type="gramStart"/>
      <w:r w:rsidRPr="005476FA">
        <w:rPr>
          <w:color w:val="444444"/>
          <w:sz w:val="20"/>
          <w:szCs w:val="20"/>
        </w:rPr>
        <w:t>da</w:t>
      </w:r>
      <w:proofErr w:type="gramEnd"/>
      <w:r w:rsidRPr="005476FA">
        <w:rPr>
          <w:color w:val="444444"/>
          <w:sz w:val="20"/>
          <w:szCs w:val="20"/>
        </w:rPr>
        <w:t xml:space="preserve"> </w:t>
      </w:r>
      <w:r w:rsidR="00F85145" w:rsidRPr="005476FA">
        <w:rPr>
          <w:color w:val="444444"/>
          <w:sz w:val="20"/>
          <w:szCs w:val="20"/>
        </w:rPr>
        <w:t>1</w:t>
      </w:r>
      <w:r w:rsidRPr="005476FA">
        <w:rPr>
          <w:color w:val="444444"/>
          <w:sz w:val="20"/>
          <w:szCs w:val="20"/>
        </w:rPr>
        <w:t xml:space="preserve">) a </w:t>
      </w:r>
      <w:r w:rsidR="00F85145" w:rsidRPr="005476FA">
        <w:rPr>
          <w:color w:val="444444"/>
          <w:sz w:val="20"/>
          <w:szCs w:val="20"/>
        </w:rPr>
        <w:t>4</w:t>
      </w:r>
      <w:r w:rsidRPr="005476FA">
        <w:rPr>
          <w:color w:val="444444"/>
          <w:sz w:val="20"/>
          <w:szCs w:val="20"/>
        </w:rPr>
        <w:t>) dell’art. 4 della presente informativa stabiliti in Paesi non appartenenti all’Unione europea, il tutto sempre in conformità dei principi indicati agli articoli 45 e 46 del RGPD relativamente alla sussistenza di una decisione di adeguatezza da parte della Commissione europea ovvero a garanzie adeguate.</w:t>
      </w:r>
    </w:p>
    <w:p w:rsidR="00614984" w:rsidRDefault="00614984" w:rsidP="0019479D">
      <w:pPr>
        <w:pStyle w:val="NormaleWeb"/>
        <w:spacing w:before="0" w:beforeAutospacing="0" w:after="0" w:afterAutospacing="0"/>
        <w:ind w:left="284"/>
        <w:jc w:val="both"/>
        <w:textAlignment w:val="baseline"/>
        <w:rPr>
          <w:color w:val="444444"/>
          <w:sz w:val="20"/>
          <w:szCs w:val="20"/>
        </w:rPr>
      </w:pPr>
    </w:p>
    <w:p w:rsidR="00614984" w:rsidRDefault="00614984" w:rsidP="0019479D">
      <w:pPr>
        <w:pStyle w:val="NormaleWeb"/>
        <w:spacing w:before="0" w:beforeAutospacing="0" w:after="0" w:afterAutospacing="0"/>
        <w:ind w:left="284"/>
        <w:jc w:val="both"/>
        <w:textAlignment w:val="baseline"/>
        <w:rPr>
          <w:color w:val="444444"/>
          <w:sz w:val="20"/>
          <w:szCs w:val="20"/>
        </w:rPr>
      </w:pPr>
    </w:p>
    <w:p w:rsidR="00614984" w:rsidRDefault="00614984" w:rsidP="0019479D">
      <w:pPr>
        <w:pStyle w:val="NormaleWeb"/>
        <w:spacing w:before="0" w:beforeAutospacing="0" w:after="0" w:afterAutospacing="0"/>
        <w:ind w:left="284"/>
        <w:jc w:val="both"/>
        <w:textAlignment w:val="baseline"/>
        <w:rPr>
          <w:color w:val="444444"/>
          <w:sz w:val="20"/>
          <w:szCs w:val="20"/>
        </w:rPr>
      </w:pPr>
    </w:p>
    <w:p w:rsidR="00614984" w:rsidRDefault="00614984" w:rsidP="0019479D">
      <w:pPr>
        <w:pStyle w:val="NormaleWeb"/>
        <w:spacing w:before="0" w:beforeAutospacing="0" w:after="0" w:afterAutospacing="0"/>
        <w:ind w:left="284"/>
        <w:jc w:val="both"/>
        <w:textAlignment w:val="baseline"/>
        <w:rPr>
          <w:color w:val="444444"/>
          <w:sz w:val="20"/>
          <w:szCs w:val="20"/>
        </w:rPr>
      </w:pPr>
    </w:p>
    <w:p w:rsidR="00614984" w:rsidRPr="005476FA" w:rsidRDefault="00614984" w:rsidP="0019479D">
      <w:pPr>
        <w:pStyle w:val="NormaleWeb"/>
        <w:spacing w:before="0" w:beforeAutospacing="0" w:after="0" w:afterAutospacing="0"/>
        <w:ind w:left="284"/>
        <w:jc w:val="both"/>
        <w:textAlignment w:val="baseline"/>
        <w:rPr>
          <w:color w:val="444444"/>
          <w:sz w:val="20"/>
          <w:szCs w:val="20"/>
        </w:rPr>
      </w:pPr>
    </w:p>
    <w:p w:rsidR="000B0E62" w:rsidRPr="005476FA" w:rsidRDefault="000B0E62" w:rsidP="0019479D">
      <w:pPr>
        <w:pStyle w:val="Titolo2"/>
        <w:spacing w:before="0"/>
        <w:textAlignment w:val="baseline"/>
        <w:rPr>
          <w:rFonts w:ascii="Times New Roman" w:hAnsi="Times New Roman" w:cs="Times New Roman"/>
          <w:color w:val="890000"/>
          <w:sz w:val="20"/>
          <w:szCs w:val="20"/>
        </w:rPr>
      </w:pPr>
      <w:r w:rsidRPr="005476FA">
        <w:rPr>
          <w:rFonts w:ascii="Times New Roman" w:hAnsi="Times New Roman" w:cs="Times New Roman"/>
          <w:color w:val="890000"/>
          <w:sz w:val="20"/>
          <w:szCs w:val="20"/>
        </w:rPr>
        <w:t>6. Periodo di conservazione dei dati</w:t>
      </w:r>
    </w:p>
    <w:p w:rsidR="000B0E62" w:rsidRDefault="000B0E62" w:rsidP="0019479D">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I dati personali verranno conservati per il lasso di tempo strettamente necessario al perseguimento delle specifiche finalità del trattamento per le quali l'utente ha manifestato il suo consenso e, nello specifico, per il tempo necessario all’adempimento delle obbligazioni contrattuali e, in ogni modo, non oltre 10 anni dal momento della raccolta dei Suoi dati.</w:t>
      </w:r>
    </w:p>
    <w:p w:rsidR="000B0E62" w:rsidRPr="005476FA" w:rsidRDefault="000B0E62" w:rsidP="0019479D">
      <w:pPr>
        <w:pStyle w:val="Titolo2"/>
        <w:spacing w:before="0"/>
        <w:textAlignment w:val="baseline"/>
        <w:rPr>
          <w:rFonts w:ascii="Times New Roman" w:hAnsi="Times New Roman" w:cs="Times New Roman"/>
          <w:color w:val="890000"/>
          <w:sz w:val="20"/>
          <w:szCs w:val="20"/>
        </w:rPr>
      </w:pPr>
      <w:bookmarkStart w:id="0" w:name="_GoBack"/>
      <w:bookmarkEnd w:id="0"/>
      <w:r w:rsidRPr="005476FA">
        <w:rPr>
          <w:rFonts w:ascii="Times New Roman" w:hAnsi="Times New Roman" w:cs="Times New Roman"/>
          <w:color w:val="890000"/>
          <w:sz w:val="20"/>
          <w:szCs w:val="20"/>
        </w:rPr>
        <w:lastRenderedPageBreak/>
        <w:t>7. Diritti dell'Interessato</w:t>
      </w:r>
    </w:p>
    <w:p w:rsidR="00896F13" w:rsidRPr="005476FA" w:rsidRDefault="000B0E62" w:rsidP="0019479D">
      <w:pPr>
        <w:pStyle w:val="NormaleWeb"/>
        <w:spacing w:before="0" w:beforeAutospacing="0" w:after="0" w:afterAutospacing="0"/>
        <w:ind w:left="426" w:hanging="142"/>
        <w:textAlignment w:val="baseline"/>
        <w:rPr>
          <w:color w:val="444444"/>
          <w:sz w:val="20"/>
          <w:szCs w:val="20"/>
        </w:rPr>
      </w:pPr>
      <w:r w:rsidRPr="005476FA">
        <w:rPr>
          <w:color w:val="444444"/>
          <w:sz w:val="20"/>
          <w:szCs w:val="20"/>
        </w:rPr>
        <w:t>L'utente potrà, in qualsiasi momento, esercitare i diritti di seguito indicati.</w:t>
      </w:r>
    </w:p>
    <w:p w:rsidR="00896F13" w:rsidRPr="005476FA" w:rsidRDefault="000B0E62" w:rsidP="0019479D">
      <w:pPr>
        <w:pStyle w:val="NormaleWeb"/>
        <w:numPr>
          <w:ilvl w:val="0"/>
          <w:numId w:val="15"/>
        </w:numPr>
        <w:spacing w:before="0" w:beforeAutospacing="0" w:after="0" w:afterAutospacing="0"/>
        <w:ind w:left="567" w:hanging="283"/>
        <w:jc w:val="both"/>
        <w:textAlignment w:val="baseline"/>
        <w:rPr>
          <w:color w:val="444444"/>
          <w:sz w:val="20"/>
          <w:szCs w:val="20"/>
        </w:rPr>
      </w:pPr>
      <w:r w:rsidRPr="005476FA">
        <w:rPr>
          <w:color w:val="444444"/>
          <w:sz w:val="20"/>
          <w:szCs w:val="20"/>
        </w:rPr>
        <w:t>Accesso ai dati personali: ottenere la conferma o meno che sia in corso un trattamento di dati che La riguardano e, in tal caso, l’accesso alle seguenti informazioni: le finalità, le categorie di dati, i destinatari, il periodo di conservazione, il diritto di proporre reclamo ad un’autorità di controllo, il diritto di richiedere la rettifica o cancellazione o limitazione del trattamento od opposizione al trattamento stesso nonché l’esistenza di un processo decisionale automatizzato;</w:t>
      </w:r>
    </w:p>
    <w:p w:rsidR="00896F13" w:rsidRPr="005476FA" w:rsidRDefault="000B0E62" w:rsidP="0019479D">
      <w:pPr>
        <w:pStyle w:val="NormaleWeb"/>
        <w:numPr>
          <w:ilvl w:val="0"/>
          <w:numId w:val="15"/>
        </w:numPr>
        <w:spacing w:before="0" w:beforeAutospacing="0" w:after="0" w:afterAutospacing="0"/>
        <w:ind w:left="567" w:hanging="283"/>
        <w:jc w:val="both"/>
        <w:textAlignment w:val="baseline"/>
        <w:rPr>
          <w:color w:val="444444"/>
          <w:sz w:val="20"/>
          <w:szCs w:val="20"/>
        </w:rPr>
      </w:pPr>
      <w:r w:rsidRPr="005476FA">
        <w:rPr>
          <w:color w:val="444444"/>
          <w:sz w:val="20"/>
          <w:szCs w:val="20"/>
        </w:rPr>
        <w:t>Richiesta di rettifica o cancellazione degli stessi o limitazione dei trattamenti che lo riguardano; per “limitazione” si intende il contrassegno dei dati conservati con l’obiettivo di limitarne il trattamento in futuro;</w:t>
      </w:r>
    </w:p>
    <w:p w:rsidR="00896F13" w:rsidRPr="005476FA" w:rsidRDefault="000B0E62" w:rsidP="0019479D">
      <w:pPr>
        <w:pStyle w:val="NormaleWeb"/>
        <w:numPr>
          <w:ilvl w:val="0"/>
          <w:numId w:val="15"/>
        </w:numPr>
        <w:spacing w:before="0" w:beforeAutospacing="0" w:after="0" w:afterAutospacing="0"/>
        <w:ind w:left="567" w:hanging="283"/>
        <w:jc w:val="both"/>
        <w:textAlignment w:val="baseline"/>
        <w:rPr>
          <w:color w:val="444444"/>
          <w:sz w:val="20"/>
          <w:szCs w:val="20"/>
        </w:rPr>
      </w:pPr>
      <w:r w:rsidRPr="005476FA">
        <w:rPr>
          <w:color w:val="444444"/>
          <w:sz w:val="20"/>
          <w:szCs w:val="20"/>
        </w:rPr>
        <w:t>Opposizione al trattamento: opporsi per motivi connessi alla Sua situazione particolare al trattamento di dati per l’esecuzione di un compito di interesse pubblico o per il perseguimento di un legittimo interesse del Titolare;</w:t>
      </w:r>
    </w:p>
    <w:p w:rsidR="00896F13" w:rsidRPr="005476FA" w:rsidRDefault="000B0E62" w:rsidP="0019479D">
      <w:pPr>
        <w:pStyle w:val="NormaleWeb"/>
        <w:numPr>
          <w:ilvl w:val="0"/>
          <w:numId w:val="15"/>
        </w:numPr>
        <w:spacing w:before="0" w:beforeAutospacing="0" w:after="0" w:afterAutospacing="0"/>
        <w:ind w:left="567" w:hanging="283"/>
        <w:jc w:val="both"/>
        <w:textAlignment w:val="baseline"/>
        <w:rPr>
          <w:color w:val="444444"/>
          <w:sz w:val="20"/>
          <w:szCs w:val="20"/>
        </w:rPr>
      </w:pPr>
      <w:r w:rsidRPr="005476FA">
        <w:rPr>
          <w:color w:val="444444"/>
          <w:sz w:val="20"/>
          <w:szCs w:val="20"/>
        </w:rPr>
        <w:t>Portabilità dei dati: nel caso di trattamento automatizzato svolto sulla base del consenso o in esecuzione di un contratto, di ricevere in un formato strutturato, di uso comune e leggibile da dispositivo automatico, i dati che lo riguardano; in particolare, i dati Le verranno forniti dal Titolare in formato .xml, o analogo;</w:t>
      </w:r>
    </w:p>
    <w:p w:rsidR="00896F13" w:rsidRPr="005476FA" w:rsidRDefault="000B0E62" w:rsidP="0019479D">
      <w:pPr>
        <w:pStyle w:val="NormaleWeb"/>
        <w:numPr>
          <w:ilvl w:val="0"/>
          <w:numId w:val="15"/>
        </w:numPr>
        <w:spacing w:before="0" w:beforeAutospacing="0" w:after="0" w:afterAutospacing="0"/>
        <w:ind w:left="567" w:hanging="283"/>
        <w:jc w:val="both"/>
        <w:textAlignment w:val="baseline"/>
        <w:rPr>
          <w:color w:val="444444"/>
          <w:sz w:val="20"/>
          <w:szCs w:val="20"/>
        </w:rPr>
      </w:pPr>
      <w:r w:rsidRPr="005476FA">
        <w:rPr>
          <w:color w:val="444444"/>
          <w:sz w:val="20"/>
          <w:szCs w:val="20"/>
        </w:rPr>
        <w:t xml:space="preserve">Revoca del consenso al trattamento per finalità di marketing, sia diretto che indiretto, ricerche di mercato e </w:t>
      </w:r>
      <w:proofErr w:type="spellStart"/>
      <w:r w:rsidRPr="005476FA">
        <w:rPr>
          <w:color w:val="444444"/>
          <w:sz w:val="20"/>
          <w:szCs w:val="20"/>
        </w:rPr>
        <w:t>profilazione</w:t>
      </w:r>
      <w:proofErr w:type="spellEnd"/>
      <w:r w:rsidRPr="005476FA">
        <w:rPr>
          <w:color w:val="444444"/>
          <w:sz w:val="20"/>
          <w:szCs w:val="20"/>
        </w:rPr>
        <w:t>; l'esercizio di tale diritto non pregiudica in alcun modo la liceità dei trattamenti svolti prima della revoca;</w:t>
      </w:r>
    </w:p>
    <w:p w:rsidR="00F85145" w:rsidRPr="005476FA" w:rsidRDefault="000B0E62" w:rsidP="0019479D">
      <w:pPr>
        <w:pStyle w:val="NormaleWeb"/>
        <w:numPr>
          <w:ilvl w:val="0"/>
          <w:numId w:val="15"/>
        </w:numPr>
        <w:spacing w:before="0" w:beforeAutospacing="0" w:after="0" w:afterAutospacing="0"/>
        <w:ind w:left="567" w:hanging="283"/>
        <w:jc w:val="both"/>
        <w:textAlignment w:val="baseline"/>
        <w:rPr>
          <w:color w:val="444444"/>
          <w:sz w:val="20"/>
          <w:szCs w:val="20"/>
        </w:rPr>
      </w:pPr>
      <w:r w:rsidRPr="005476FA">
        <w:rPr>
          <w:color w:val="444444"/>
          <w:sz w:val="20"/>
          <w:szCs w:val="20"/>
        </w:rPr>
        <w:t>Proporre reclamo ai sensi dell’art. 77 RGPD all’autorità di controllo competente in base alla Sua residenza abituale, al luogo di lavoro oppure al luogo di violazione dei suoi diritti; per l’Italia è competente il Garante per la protezione dei dati personali, contattabile tramite i dati di contatto riportati sul sito web</w:t>
      </w:r>
      <w:r w:rsidR="00F85145" w:rsidRPr="005476FA">
        <w:rPr>
          <w:color w:val="444444"/>
          <w:sz w:val="20"/>
          <w:szCs w:val="20"/>
        </w:rPr>
        <w:t xml:space="preserve"> </w:t>
      </w:r>
      <w:hyperlink r:id="rId11" w:history="1">
        <w:r w:rsidR="00F85145" w:rsidRPr="005476FA">
          <w:rPr>
            <w:color w:val="444444"/>
            <w:sz w:val="20"/>
            <w:szCs w:val="20"/>
          </w:rPr>
          <w:t>http://www.garanteprivacy.it</w:t>
        </w:r>
      </w:hyperlink>
      <w:r w:rsidRPr="005476FA">
        <w:rPr>
          <w:color w:val="444444"/>
          <w:sz w:val="20"/>
          <w:szCs w:val="20"/>
        </w:rPr>
        <w:t>.</w:t>
      </w:r>
    </w:p>
    <w:p w:rsidR="0019479D" w:rsidRPr="005476FA" w:rsidRDefault="000B0E62" w:rsidP="00F85145">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I predetti diritti potranno essere esercitati inviando apposita richiesta al Titolare del trattamento mediante i canali di contatto indicati all’art. 1 della presente informativa.</w:t>
      </w:r>
    </w:p>
    <w:p w:rsidR="000B0E62" w:rsidRPr="005476FA" w:rsidRDefault="000B0E62" w:rsidP="00F85145">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Le richieste relative all’esercizio dei diritti dell'utente saranno evase senza ingiustificato ritardo e, in ogni modo, entro un mese dalla domanda; solo in casi di particolare complessità e del numero di richieste tale termine potrà essere prorogato di ulteriori 2 (due) mesi.</w:t>
      </w:r>
    </w:p>
    <w:p w:rsidR="000B0E62" w:rsidRPr="005476FA" w:rsidRDefault="000B0E62" w:rsidP="0019479D">
      <w:pPr>
        <w:pStyle w:val="Titolo2"/>
        <w:spacing w:before="0"/>
        <w:textAlignment w:val="baseline"/>
        <w:rPr>
          <w:rFonts w:ascii="Times New Roman" w:hAnsi="Times New Roman" w:cs="Times New Roman"/>
          <w:color w:val="890000"/>
          <w:sz w:val="20"/>
          <w:szCs w:val="20"/>
        </w:rPr>
      </w:pPr>
      <w:r w:rsidRPr="005476FA">
        <w:rPr>
          <w:rFonts w:ascii="Times New Roman" w:hAnsi="Times New Roman" w:cs="Times New Roman"/>
          <w:color w:val="890000"/>
          <w:sz w:val="20"/>
          <w:szCs w:val="20"/>
        </w:rPr>
        <w:t>8. Comunicazione e conferimento di dati</w:t>
      </w:r>
    </w:p>
    <w:p w:rsidR="000B0E62" w:rsidRPr="005476FA" w:rsidRDefault="000B0E62" w:rsidP="0019479D">
      <w:pPr>
        <w:pStyle w:val="NormaleWeb"/>
        <w:spacing w:before="0" w:beforeAutospacing="0" w:after="0" w:afterAutospacing="0"/>
        <w:ind w:left="284"/>
        <w:textAlignment w:val="baseline"/>
        <w:rPr>
          <w:color w:val="444444"/>
          <w:sz w:val="20"/>
          <w:szCs w:val="20"/>
        </w:rPr>
      </w:pPr>
      <w:r w:rsidRPr="005476FA">
        <w:rPr>
          <w:color w:val="444444"/>
          <w:sz w:val="20"/>
          <w:szCs w:val="20"/>
        </w:rPr>
        <w:t>Il conferimento dei dati da parte dell’utente è obbligatorio in quanto necessario alla resa del servizio richiesto. Pertanto, l'eventuale rifiuto, da parte dell'utente, di fornire i dati può comportare la mancata prestazione del servizio, nella misura in cui tali dati siano necessari a tali fini.</w:t>
      </w:r>
    </w:p>
    <w:p w:rsidR="000B0E62" w:rsidRDefault="000B0E62" w:rsidP="0019479D">
      <w:pPr>
        <w:rPr>
          <w:rFonts w:ascii="Times New Roman" w:hAnsi="Times New Roman"/>
          <w:sz w:val="20"/>
          <w:szCs w:val="20"/>
        </w:rPr>
      </w:pPr>
    </w:p>
    <w:p w:rsidR="005476FA" w:rsidRPr="005476FA" w:rsidRDefault="005476FA" w:rsidP="0019479D">
      <w:pPr>
        <w:rPr>
          <w:rFonts w:ascii="Times New Roman" w:hAnsi="Times New Roman"/>
          <w:sz w:val="20"/>
          <w:szCs w:val="20"/>
        </w:rPr>
      </w:pPr>
    </w:p>
    <w:p w:rsidR="00590CB0" w:rsidRPr="005476FA" w:rsidRDefault="00590CB0" w:rsidP="0019479D">
      <w:pPr>
        <w:autoSpaceDE w:val="0"/>
        <w:autoSpaceDN w:val="0"/>
        <w:adjustRightInd w:val="0"/>
        <w:ind w:left="6372"/>
        <w:jc w:val="both"/>
        <w:rPr>
          <w:rFonts w:ascii="Times New Roman" w:hAnsi="Times New Roman"/>
          <w:sz w:val="20"/>
          <w:szCs w:val="20"/>
        </w:rPr>
      </w:pPr>
      <w:r w:rsidRPr="005476FA">
        <w:rPr>
          <w:rFonts w:ascii="Times New Roman" w:hAnsi="Times New Roman"/>
          <w:sz w:val="20"/>
          <w:szCs w:val="20"/>
        </w:rPr>
        <w:t>Il Dichiarante</w:t>
      </w:r>
      <w:r w:rsidR="005476FA">
        <w:rPr>
          <w:rFonts w:ascii="Times New Roman" w:hAnsi="Times New Roman"/>
          <w:sz w:val="20"/>
          <w:szCs w:val="20"/>
        </w:rPr>
        <w:t xml:space="preserve"> (*)</w:t>
      </w:r>
    </w:p>
    <w:p w:rsidR="00590CB0" w:rsidRPr="005476FA" w:rsidRDefault="00590CB0" w:rsidP="0019479D">
      <w:pPr>
        <w:autoSpaceDE w:val="0"/>
        <w:autoSpaceDN w:val="0"/>
        <w:adjustRightInd w:val="0"/>
        <w:jc w:val="both"/>
        <w:rPr>
          <w:rFonts w:ascii="Times New Roman" w:hAnsi="Times New Roman"/>
          <w:sz w:val="20"/>
          <w:szCs w:val="20"/>
        </w:rPr>
      </w:pPr>
    </w:p>
    <w:p w:rsidR="00590CB0" w:rsidRPr="005476FA" w:rsidRDefault="00590CB0" w:rsidP="0019479D">
      <w:pPr>
        <w:autoSpaceDE w:val="0"/>
        <w:autoSpaceDN w:val="0"/>
        <w:adjustRightInd w:val="0"/>
        <w:jc w:val="both"/>
        <w:rPr>
          <w:rFonts w:ascii="Times New Roman" w:hAnsi="Times New Roman"/>
          <w:sz w:val="20"/>
          <w:szCs w:val="20"/>
        </w:rPr>
      </w:pPr>
    </w:p>
    <w:p w:rsidR="00590CB0" w:rsidRPr="005476FA" w:rsidRDefault="00590CB0" w:rsidP="0019479D">
      <w:pPr>
        <w:autoSpaceDE w:val="0"/>
        <w:autoSpaceDN w:val="0"/>
        <w:adjustRightInd w:val="0"/>
        <w:jc w:val="both"/>
        <w:rPr>
          <w:rFonts w:ascii="Times New Roman" w:hAnsi="Times New Roman"/>
          <w:sz w:val="20"/>
          <w:szCs w:val="20"/>
        </w:rPr>
      </w:pPr>
      <w:r w:rsidRPr="005476FA">
        <w:rPr>
          <w:rFonts w:ascii="Times New Roman" w:hAnsi="Times New Roman"/>
          <w:sz w:val="20"/>
          <w:szCs w:val="20"/>
        </w:rPr>
        <w:t xml:space="preserve">Data ____________________________ </w:t>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t>___________________________</w:t>
      </w:r>
    </w:p>
    <w:p w:rsidR="00187761" w:rsidRDefault="00187761" w:rsidP="0019479D">
      <w:pPr>
        <w:autoSpaceDE w:val="0"/>
        <w:autoSpaceDN w:val="0"/>
        <w:adjustRightInd w:val="0"/>
        <w:jc w:val="both"/>
        <w:rPr>
          <w:rFonts w:ascii="Times New Roman" w:hAnsi="Times New Roman"/>
          <w:bCs/>
          <w:iCs/>
          <w:sz w:val="20"/>
          <w:szCs w:val="20"/>
        </w:rPr>
      </w:pPr>
    </w:p>
    <w:p w:rsidR="005476FA" w:rsidRPr="005476FA" w:rsidRDefault="005476FA" w:rsidP="0019479D">
      <w:pPr>
        <w:autoSpaceDE w:val="0"/>
        <w:autoSpaceDN w:val="0"/>
        <w:adjustRightInd w:val="0"/>
        <w:jc w:val="both"/>
        <w:rPr>
          <w:rFonts w:ascii="Times New Roman" w:hAnsi="Times New Roman"/>
          <w:bCs/>
          <w:iCs/>
          <w:sz w:val="20"/>
          <w:szCs w:val="20"/>
        </w:rPr>
      </w:pPr>
    </w:p>
    <w:p w:rsidR="000B0E62" w:rsidRDefault="000B0E62"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19479D">
      <w:pPr>
        <w:autoSpaceDE w:val="0"/>
        <w:autoSpaceDN w:val="0"/>
        <w:adjustRightInd w:val="0"/>
        <w:jc w:val="both"/>
        <w:rPr>
          <w:rFonts w:ascii="Times New Roman" w:hAnsi="Times New Roman"/>
          <w:sz w:val="20"/>
          <w:szCs w:val="20"/>
        </w:rPr>
      </w:pPr>
    </w:p>
    <w:p w:rsidR="005476FA" w:rsidRDefault="005476FA" w:rsidP="005476FA">
      <w:pPr>
        <w:ind w:left="284" w:hanging="284"/>
        <w:jc w:val="both"/>
      </w:pPr>
      <w:r>
        <w:rPr>
          <w:rFonts w:ascii="Times New Roman" w:hAnsi="Times New Roman"/>
          <w:sz w:val="20"/>
          <w:szCs w:val="20"/>
        </w:rPr>
        <w:t>(*)</w:t>
      </w:r>
      <w:r>
        <w:t xml:space="preserve"> </w:t>
      </w:r>
      <w:r w:rsidRPr="00C64C9F">
        <w:rPr>
          <w:sz w:val="20"/>
          <w:szCs w:val="20"/>
        </w:rPr>
        <w:t>La presente comunicazione deve essere sottoscritta da un legale rappresentante ovvero da un soggetto munito di apposita procura, che dovrà essere allegata alla presente.</w:t>
      </w:r>
    </w:p>
    <w:p w:rsidR="005476FA" w:rsidRPr="005476FA" w:rsidRDefault="005476FA" w:rsidP="0019479D">
      <w:pPr>
        <w:autoSpaceDE w:val="0"/>
        <w:autoSpaceDN w:val="0"/>
        <w:adjustRightInd w:val="0"/>
        <w:jc w:val="both"/>
        <w:rPr>
          <w:rFonts w:ascii="Times New Roman" w:hAnsi="Times New Roman"/>
          <w:sz w:val="20"/>
          <w:szCs w:val="20"/>
        </w:rPr>
      </w:pPr>
    </w:p>
    <w:sectPr w:rsidR="005476FA" w:rsidRPr="005476FA" w:rsidSect="00012F78">
      <w:footerReference w:type="default" r:id="rId12"/>
      <w:pgSz w:w="11906" w:h="16838" w:code="9"/>
      <w:pgMar w:top="454" w:right="1134" w:bottom="284" w:left="113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F8" w:rsidRDefault="008D37F8">
      <w:r>
        <w:separator/>
      </w:r>
    </w:p>
  </w:endnote>
  <w:endnote w:type="continuationSeparator" w:id="0">
    <w:p w:rsidR="008D37F8" w:rsidRDefault="008D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35" w:rsidRDefault="00221B35" w:rsidP="0072717F">
    <w:pPr>
      <w:tabs>
        <w:tab w:val="right" w:pos="9638"/>
      </w:tabs>
      <w:rPr>
        <w:noProof/>
        <w:color w:val="808080"/>
        <w:sz w:val="16"/>
        <w:szCs w:val="16"/>
      </w:rPr>
    </w:pPr>
    <w:r>
      <w:rPr>
        <w:noProof/>
        <w:color w:val="808080"/>
        <w:sz w:val="16"/>
        <w:szCs w:val="16"/>
      </w:rPr>
      <w:t>Modello A</w:t>
    </w:r>
  </w:p>
  <w:p w:rsidR="0072717F" w:rsidRPr="002E2B01" w:rsidRDefault="0072717F" w:rsidP="0072717F">
    <w:pPr>
      <w:tabs>
        <w:tab w:val="right" w:pos="9638"/>
      </w:tabs>
      <w:rPr>
        <w:rFonts w:ascii="Trebuchet MS" w:hAnsi="Trebuchet MS"/>
        <w:sz w:val="16"/>
        <w:szCs w:val="16"/>
      </w:rPr>
    </w:pPr>
    <w:r>
      <w:rPr>
        <w:noProof/>
        <w:color w:val="808080"/>
        <w:sz w:val="16"/>
        <w:szCs w:val="16"/>
      </w:rPr>
      <w:tab/>
    </w:r>
    <w:r w:rsidR="00475F9D" w:rsidRPr="002E2B01">
      <w:rPr>
        <w:rFonts w:ascii="Trebuchet MS" w:hAnsi="Trebuchet MS"/>
        <w:sz w:val="16"/>
        <w:szCs w:val="16"/>
      </w:rPr>
      <w:fldChar w:fldCharType="begin"/>
    </w:r>
    <w:r w:rsidRPr="002E2B01">
      <w:rPr>
        <w:rFonts w:ascii="Trebuchet MS" w:hAnsi="Trebuchet MS"/>
        <w:sz w:val="16"/>
        <w:szCs w:val="16"/>
      </w:rPr>
      <w:instrText xml:space="preserve"> PAGE </w:instrText>
    </w:r>
    <w:r w:rsidR="00475F9D" w:rsidRPr="002E2B01">
      <w:rPr>
        <w:rFonts w:ascii="Trebuchet MS" w:hAnsi="Trebuchet MS"/>
        <w:sz w:val="16"/>
        <w:szCs w:val="16"/>
      </w:rPr>
      <w:fldChar w:fldCharType="separate"/>
    </w:r>
    <w:r w:rsidR="00614984">
      <w:rPr>
        <w:rFonts w:ascii="Trebuchet MS" w:hAnsi="Trebuchet MS"/>
        <w:noProof/>
        <w:sz w:val="16"/>
        <w:szCs w:val="16"/>
      </w:rPr>
      <w:t>5</w:t>
    </w:r>
    <w:r w:rsidR="00475F9D" w:rsidRPr="002E2B01">
      <w:rPr>
        <w:rFonts w:ascii="Trebuchet MS" w:hAnsi="Trebuchet MS"/>
        <w:sz w:val="16"/>
        <w:szCs w:val="16"/>
      </w:rPr>
      <w:fldChar w:fldCharType="end"/>
    </w:r>
    <w:r w:rsidRPr="002E2B01">
      <w:rPr>
        <w:rFonts w:ascii="Trebuchet MS" w:hAnsi="Trebuchet MS"/>
        <w:sz w:val="16"/>
        <w:szCs w:val="16"/>
      </w:rPr>
      <w:t>/</w:t>
    </w:r>
    <w:r w:rsidR="00475F9D" w:rsidRPr="002E2B01">
      <w:rPr>
        <w:rFonts w:ascii="Trebuchet MS" w:hAnsi="Trebuchet MS"/>
        <w:sz w:val="16"/>
        <w:szCs w:val="16"/>
      </w:rPr>
      <w:fldChar w:fldCharType="begin"/>
    </w:r>
    <w:r w:rsidRPr="002E2B01">
      <w:rPr>
        <w:rFonts w:ascii="Trebuchet MS" w:hAnsi="Trebuchet MS"/>
        <w:sz w:val="16"/>
        <w:szCs w:val="16"/>
      </w:rPr>
      <w:instrText xml:space="preserve"> NUMPAGES  </w:instrText>
    </w:r>
    <w:r w:rsidR="00475F9D" w:rsidRPr="002E2B01">
      <w:rPr>
        <w:rFonts w:ascii="Trebuchet MS" w:hAnsi="Trebuchet MS"/>
        <w:sz w:val="16"/>
        <w:szCs w:val="16"/>
      </w:rPr>
      <w:fldChar w:fldCharType="separate"/>
    </w:r>
    <w:r w:rsidR="00614984">
      <w:rPr>
        <w:rFonts w:ascii="Trebuchet MS" w:hAnsi="Trebuchet MS"/>
        <w:noProof/>
        <w:sz w:val="16"/>
        <w:szCs w:val="16"/>
      </w:rPr>
      <w:t>5</w:t>
    </w:r>
    <w:r w:rsidR="00475F9D" w:rsidRPr="002E2B01">
      <w:rPr>
        <w:rFonts w:ascii="Trebuchet MS" w:hAnsi="Trebuchet MS"/>
        <w:sz w:val="16"/>
        <w:szCs w:val="16"/>
      </w:rPr>
      <w:fldChar w:fldCharType="end"/>
    </w:r>
  </w:p>
  <w:p w:rsidR="00221B35" w:rsidRPr="00043823" w:rsidRDefault="00221B35" w:rsidP="00221B35">
    <w:pPr>
      <w:pBdr>
        <w:bottom w:val="single" w:sz="4" w:space="1" w:color="365F91" w:themeColor="accent1" w:themeShade="BF"/>
      </w:pBdr>
      <w:rPr>
        <w:b/>
        <w:color w:val="17365D" w:themeColor="text2" w:themeShade="BF"/>
        <w:sz w:val="16"/>
        <w:szCs w:val="16"/>
      </w:rPr>
    </w:pPr>
    <w:r w:rsidRPr="00043823">
      <w:rPr>
        <w:b/>
        <w:color w:val="17365D" w:themeColor="text2" w:themeShade="BF"/>
        <w:sz w:val="16"/>
        <w:szCs w:val="16"/>
      </w:rPr>
      <w:t>UNIONCAMERE DEL VENETO</w:t>
    </w:r>
    <w:r w:rsidRPr="00043823">
      <w:rPr>
        <w:b/>
        <w:color w:val="17365D" w:themeColor="text2" w:themeShade="BF"/>
        <w:sz w:val="16"/>
        <w:szCs w:val="16"/>
      </w:rPr>
      <w:tab/>
    </w:r>
    <w:r w:rsidRPr="00043823">
      <w:rPr>
        <w:b/>
        <w:color w:val="17365D" w:themeColor="text2" w:themeShade="BF"/>
        <w:sz w:val="16"/>
        <w:szCs w:val="16"/>
      </w:rPr>
      <w:tab/>
    </w:r>
    <w:r w:rsidRPr="00043823">
      <w:rPr>
        <w:b/>
        <w:color w:val="17365D" w:themeColor="text2" w:themeShade="BF"/>
        <w:sz w:val="16"/>
        <w:szCs w:val="16"/>
      </w:rPr>
      <w:tab/>
    </w:r>
    <w:r w:rsidRPr="00043823">
      <w:rPr>
        <w:b/>
        <w:color w:val="17365D" w:themeColor="text2" w:themeShade="BF"/>
        <w:sz w:val="16"/>
        <w:szCs w:val="16"/>
      </w:rPr>
      <w:tab/>
    </w:r>
    <w:r w:rsidRPr="00043823">
      <w:rPr>
        <w:b/>
        <w:color w:val="17365D" w:themeColor="text2" w:themeShade="BF"/>
        <w:sz w:val="16"/>
        <w:szCs w:val="16"/>
      </w:rPr>
      <w:tab/>
    </w:r>
    <w:r w:rsidRPr="00043823">
      <w:rPr>
        <w:b/>
        <w:color w:val="17365D" w:themeColor="text2" w:themeShade="BF"/>
        <w:sz w:val="16"/>
        <w:szCs w:val="16"/>
      </w:rPr>
      <w:tab/>
      <w:t xml:space="preserve">            NUOVO CENTRO ESTERO VENETO</w:t>
    </w:r>
  </w:p>
  <w:p w:rsidR="0072717F" w:rsidRDefault="0072717F" w:rsidP="00221B35">
    <w:pPr>
      <w:pBdr>
        <w:bottom w:val="single" w:sz="4" w:space="1" w:color="C00000"/>
      </w:pBdr>
      <w:rPr>
        <w:rFonts w:ascii="Times New Roman" w:hAnsi="Times New Roman"/>
        <w:b/>
        <w:color w:val="365F91"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F8" w:rsidRDefault="008D37F8">
      <w:r>
        <w:separator/>
      </w:r>
    </w:p>
  </w:footnote>
  <w:footnote w:type="continuationSeparator" w:id="0">
    <w:p w:rsidR="008D37F8" w:rsidRDefault="008D37F8">
      <w:r>
        <w:continuationSeparator/>
      </w:r>
    </w:p>
  </w:footnote>
  <w:footnote w:id="1">
    <w:p w:rsidR="008D37F8" w:rsidRDefault="008D37F8"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D37F8" w:rsidRPr="00FA15C2" w:rsidRDefault="008D37F8" w:rsidP="00590CB0">
      <w:pPr>
        <w:autoSpaceDE w:val="0"/>
        <w:autoSpaceDN w:val="0"/>
        <w:adjustRightInd w:val="0"/>
        <w:jc w:val="both"/>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 w15:restartNumberingAfterBreak="0">
    <w:nsid w:val="0B74062A"/>
    <w:multiLevelType w:val="multilevel"/>
    <w:tmpl w:val="6E1E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E690B"/>
    <w:multiLevelType w:val="hybridMultilevel"/>
    <w:tmpl w:val="13E6A5C8"/>
    <w:lvl w:ilvl="0" w:tplc="8546749A">
      <w:start w:val="1"/>
      <w:numFmt w:val="decimal"/>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502724"/>
    <w:multiLevelType w:val="hybridMultilevel"/>
    <w:tmpl w:val="AE5A4B62"/>
    <w:lvl w:ilvl="0" w:tplc="4788BDA4">
      <w:start w:val="1"/>
      <w:numFmt w:val="decimal"/>
      <w:lvlText w:val="%1)"/>
      <w:lvlJc w:val="left"/>
      <w:pPr>
        <w:ind w:left="720" w:hanging="360"/>
      </w:pPr>
      <w:rPr>
        <w:rFonts w:ascii="Times New Roman" w:hAnsi="Times New Roman" w:hint="default"/>
        <w:sz w:val="18"/>
      </w:rPr>
    </w:lvl>
    <w:lvl w:ilvl="1" w:tplc="B4B64498">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12E18"/>
    <w:multiLevelType w:val="hybridMultilevel"/>
    <w:tmpl w:val="EF762926"/>
    <w:lvl w:ilvl="0" w:tplc="8546749A">
      <w:start w:val="1"/>
      <w:numFmt w:val="decimal"/>
      <w:lvlText w:val="%1)"/>
      <w:lvlJc w:val="left"/>
      <w:pPr>
        <w:ind w:left="720" w:hanging="360"/>
      </w:pPr>
      <w:rPr>
        <w:rFonts w:ascii="Times New Roman" w:hAnsi="Times New Roman"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11104"/>
    <w:multiLevelType w:val="hybridMultilevel"/>
    <w:tmpl w:val="FFEC9BB8"/>
    <w:lvl w:ilvl="0" w:tplc="8546749A">
      <w:start w:val="1"/>
      <w:numFmt w:val="decimal"/>
      <w:lvlText w:val="%1)"/>
      <w:lvlJc w:val="left"/>
      <w:pPr>
        <w:ind w:left="720" w:hanging="360"/>
      </w:pPr>
      <w:rPr>
        <w:rFonts w:ascii="Times New Roman" w:hAnsi="Times New Roman" w:hint="default"/>
        <w:sz w:val="22"/>
      </w:rPr>
    </w:lvl>
    <w:lvl w:ilvl="1" w:tplc="8546749A">
      <w:start w:val="1"/>
      <w:numFmt w:val="decimal"/>
      <w:lvlText w:val="%2)"/>
      <w:lvlJc w:val="left"/>
      <w:pPr>
        <w:ind w:left="1440" w:hanging="360"/>
      </w:pPr>
      <w:rPr>
        <w:rFonts w:ascii="Times New Roman" w:hAnsi="Times New Roman"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B33D7D"/>
    <w:multiLevelType w:val="hybridMultilevel"/>
    <w:tmpl w:val="DA84B3F2"/>
    <w:lvl w:ilvl="0" w:tplc="1E54C340">
      <w:start w:val="1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2D35AC"/>
    <w:multiLevelType w:val="hybridMultilevel"/>
    <w:tmpl w:val="9E940E10"/>
    <w:lvl w:ilvl="0" w:tplc="55F6499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5C56C5"/>
    <w:multiLevelType w:val="hybridMultilevel"/>
    <w:tmpl w:val="2EAA7AD0"/>
    <w:lvl w:ilvl="0" w:tplc="0410000B">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9" w15:restartNumberingAfterBreak="0">
    <w:nsid w:val="4445464E"/>
    <w:multiLevelType w:val="hybridMultilevel"/>
    <w:tmpl w:val="D4382258"/>
    <w:lvl w:ilvl="0" w:tplc="51743116">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AA697F"/>
    <w:multiLevelType w:val="hybridMultilevel"/>
    <w:tmpl w:val="6096C770"/>
    <w:lvl w:ilvl="0" w:tplc="2988B19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C215E4"/>
    <w:multiLevelType w:val="hybridMultilevel"/>
    <w:tmpl w:val="0C0ECCBE"/>
    <w:lvl w:ilvl="0" w:tplc="8546749A">
      <w:start w:val="1"/>
      <w:numFmt w:val="decimal"/>
      <w:lvlText w:val="%1)"/>
      <w:lvlJc w:val="left"/>
      <w:pPr>
        <w:ind w:left="720" w:hanging="360"/>
      </w:pPr>
      <w:rPr>
        <w:rFonts w:ascii="Times New Roman" w:hAnsi="Times New Roman" w:hint="default"/>
        <w:sz w:val="22"/>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7"/>
  </w:num>
  <w:num w:numId="5">
    <w:abstractNumId w:val="6"/>
  </w:num>
  <w:num w:numId="6">
    <w:abstractNumId w:val="13"/>
  </w:num>
  <w:num w:numId="7">
    <w:abstractNumId w:val="8"/>
  </w:num>
  <w:num w:numId="8">
    <w:abstractNumId w:val="12"/>
  </w:num>
  <w:num w:numId="9">
    <w:abstractNumId w:val="2"/>
  </w:num>
  <w:num w:numId="10">
    <w:abstractNumId w:val="4"/>
  </w:num>
  <w:num w:numId="11">
    <w:abstractNumId w:val="14"/>
  </w:num>
  <w:num w:numId="12">
    <w:abstractNumId w:val="5"/>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41"/>
    <w:rsid w:val="00012F78"/>
    <w:rsid w:val="000169A6"/>
    <w:rsid w:val="000170EE"/>
    <w:rsid w:val="00026E48"/>
    <w:rsid w:val="00034716"/>
    <w:rsid w:val="000433E3"/>
    <w:rsid w:val="00046562"/>
    <w:rsid w:val="000529A7"/>
    <w:rsid w:val="00074AAA"/>
    <w:rsid w:val="00074DC0"/>
    <w:rsid w:val="00085FC1"/>
    <w:rsid w:val="00094B2B"/>
    <w:rsid w:val="00095DEE"/>
    <w:rsid w:val="00097A2F"/>
    <w:rsid w:val="000A31AC"/>
    <w:rsid w:val="000A4329"/>
    <w:rsid w:val="000B0E62"/>
    <w:rsid w:val="000B727D"/>
    <w:rsid w:val="000C7E64"/>
    <w:rsid w:val="000D7166"/>
    <w:rsid w:val="000F0CAB"/>
    <w:rsid w:val="00100674"/>
    <w:rsid w:val="00101215"/>
    <w:rsid w:val="00111633"/>
    <w:rsid w:val="00140125"/>
    <w:rsid w:val="0014074D"/>
    <w:rsid w:val="00143840"/>
    <w:rsid w:val="0014573F"/>
    <w:rsid w:val="0017237E"/>
    <w:rsid w:val="001805DB"/>
    <w:rsid w:val="00184B5D"/>
    <w:rsid w:val="001868D6"/>
    <w:rsid w:val="00186D22"/>
    <w:rsid w:val="00187761"/>
    <w:rsid w:val="001924F3"/>
    <w:rsid w:val="0019479D"/>
    <w:rsid w:val="001A0D5A"/>
    <w:rsid w:val="001A469A"/>
    <w:rsid w:val="001A4FCC"/>
    <w:rsid w:val="001B0D75"/>
    <w:rsid w:val="001C146B"/>
    <w:rsid w:val="001C7613"/>
    <w:rsid w:val="001D4F94"/>
    <w:rsid w:val="001E5C7A"/>
    <w:rsid w:val="00200780"/>
    <w:rsid w:val="00204BB2"/>
    <w:rsid w:val="00204E7F"/>
    <w:rsid w:val="00211570"/>
    <w:rsid w:val="00217347"/>
    <w:rsid w:val="00220BC4"/>
    <w:rsid w:val="00221B35"/>
    <w:rsid w:val="00241C50"/>
    <w:rsid w:val="002504F8"/>
    <w:rsid w:val="00256F6A"/>
    <w:rsid w:val="00257932"/>
    <w:rsid w:val="00271C70"/>
    <w:rsid w:val="00275510"/>
    <w:rsid w:val="0028513F"/>
    <w:rsid w:val="00290CA7"/>
    <w:rsid w:val="00296FF0"/>
    <w:rsid w:val="002A4B8F"/>
    <w:rsid w:val="002A7BC6"/>
    <w:rsid w:val="002B6E78"/>
    <w:rsid w:val="002C30B9"/>
    <w:rsid w:val="002E3680"/>
    <w:rsid w:val="002E3A28"/>
    <w:rsid w:val="002E540B"/>
    <w:rsid w:val="002E5E15"/>
    <w:rsid w:val="002F0CEA"/>
    <w:rsid w:val="00300836"/>
    <w:rsid w:val="00311F03"/>
    <w:rsid w:val="00321942"/>
    <w:rsid w:val="003404C3"/>
    <w:rsid w:val="00343FB7"/>
    <w:rsid w:val="00352743"/>
    <w:rsid w:val="003577B6"/>
    <w:rsid w:val="0036327F"/>
    <w:rsid w:val="00376289"/>
    <w:rsid w:val="003779B0"/>
    <w:rsid w:val="003801D3"/>
    <w:rsid w:val="00385DD8"/>
    <w:rsid w:val="003960CE"/>
    <w:rsid w:val="003A36A0"/>
    <w:rsid w:val="003B1ED8"/>
    <w:rsid w:val="003B7D78"/>
    <w:rsid w:val="003D14CA"/>
    <w:rsid w:val="003D49B4"/>
    <w:rsid w:val="003E4483"/>
    <w:rsid w:val="003F3EFA"/>
    <w:rsid w:val="003F4649"/>
    <w:rsid w:val="003F4D6D"/>
    <w:rsid w:val="003F549A"/>
    <w:rsid w:val="0043797E"/>
    <w:rsid w:val="00444A86"/>
    <w:rsid w:val="00460134"/>
    <w:rsid w:val="00465B42"/>
    <w:rsid w:val="00470A4A"/>
    <w:rsid w:val="00471818"/>
    <w:rsid w:val="00471BED"/>
    <w:rsid w:val="00475311"/>
    <w:rsid w:val="00475F9D"/>
    <w:rsid w:val="00492A37"/>
    <w:rsid w:val="004B057E"/>
    <w:rsid w:val="004B0B5B"/>
    <w:rsid w:val="004B23AE"/>
    <w:rsid w:val="004B3213"/>
    <w:rsid w:val="004B477C"/>
    <w:rsid w:val="004C5954"/>
    <w:rsid w:val="004D74D4"/>
    <w:rsid w:val="004E2601"/>
    <w:rsid w:val="004E61BF"/>
    <w:rsid w:val="005071D2"/>
    <w:rsid w:val="00527F3F"/>
    <w:rsid w:val="005476FA"/>
    <w:rsid w:val="005543AD"/>
    <w:rsid w:val="0055727B"/>
    <w:rsid w:val="005723DA"/>
    <w:rsid w:val="00585484"/>
    <w:rsid w:val="00587BF4"/>
    <w:rsid w:val="00590CB0"/>
    <w:rsid w:val="005929EF"/>
    <w:rsid w:val="00592ACE"/>
    <w:rsid w:val="005954E8"/>
    <w:rsid w:val="005A7D44"/>
    <w:rsid w:val="005C1AAA"/>
    <w:rsid w:val="005C4359"/>
    <w:rsid w:val="005C77B0"/>
    <w:rsid w:val="005D18AE"/>
    <w:rsid w:val="005D74EF"/>
    <w:rsid w:val="005E5108"/>
    <w:rsid w:val="006108DC"/>
    <w:rsid w:val="00614984"/>
    <w:rsid w:val="0062783E"/>
    <w:rsid w:val="006347BA"/>
    <w:rsid w:val="00634B03"/>
    <w:rsid w:val="00644F54"/>
    <w:rsid w:val="0066198E"/>
    <w:rsid w:val="006679FE"/>
    <w:rsid w:val="00673D6E"/>
    <w:rsid w:val="0068029C"/>
    <w:rsid w:val="00685856"/>
    <w:rsid w:val="00686A08"/>
    <w:rsid w:val="00694F49"/>
    <w:rsid w:val="00695C83"/>
    <w:rsid w:val="006A241D"/>
    <w:rsid w:val="006A4200"/>
    <w:rsid w:val="006B5AB4"/>
    <w:rsid w:val="006C54C6"/>
    <w:rsid w:val="006E54D5"/>
    <w:rsid w:val="006E7CF8"/>
    <w:rsid w:val="006F2578"/>
    <w:rsid w:val="00701B19"/>
    <w:rsid w:val="00711670"/>
    <w:rsid w:val="00720C25"/>
    <w:rsid w:val="007217E8"/>
    <w:rsid w:val="00722B20"/>
    <w:rsid w:val="0072717F"/>
    <w:rsid w:val="007301AB"/>
    <w:rsid w:val="00751F5C"/>
    <w:rsid w:val="007528C6"/>
    <w:rsid w:val="00753A41"/>
    <w:rsid w:val="00755919"/>
    <w:rsid w:val="00756BDB"/>
    <w:rsid w:val="007730A8"/>
    <w:rsid w:val="007839F2"/>
    <w:rsid w:val="00793B2F"/>
    <w:rsid w:val="007B11B6"/>
    <w:rsid w:val="007B17EB"/>
    <w:rsid w:val="007C0EC8"/>
    <w:rsid w:val="007C41D6"/>
    <w:rsid w:val="007C553B"/>
    <w:rsid w:val="007D2CDA"/>
    <w:rsid w:val="007E089E"/>
    <w:rsid w:val="007E76F0"/>
    <w:rsid w:val="007F4ECD"/>
    <w:rsid w:val="007F737C"/>
    <w:rsid w:val="00804541"/>
    <w:rsid w:val="008075F1"/>
    <w:rsid w:val="00807793"/>
    <w:rsid w:val="0081199F"/>
    <w:rsid w:val="00811A36"/>
    <w:rsid w:val="00813721"/>
    <w:rsid w:val="00836020"/>
    <w:rsid w:val="00845179"/>
    <w:rsid w:val="008464A0"/>
    <w:rsid w:val="00850361"/>
    <w:rsid w:val="00854EF8"/>
    <w:rsid w:val="00861D9E"/>
    <w:rsid w:val="008623AA"/>
    <w:rsid w:val="00863B36"/>
    <w:rsid w:val="008729A3"/>
    <w:rsid w:val="0087751D"/>
    <w:rsid w:val="00893065"/>
    <w:rsid w:val="00896F13"/>
    <w:rsid w:val="008B5A02"/>
    <w:rsid w:val="008B66D1"/>
    <w:rsid w:val="008C0B99"/>
    <w:rsid w:val="008C729B"/>
    <w:rsid w:val="008D37F8"/>
    <w:rsid w:val="008E1728"/>
    <w:rsid w:val="008F45D3"/>
    <w:rsid w:val="00901BA1"/>
    <w:rsid w:val="009118F1"/>
    <w:rsid w:val="009126B9"/>
    <w:rsid w:val="009257D0"/>
    <w:rsid w:val="009347BF"/>
    <w:rsid w:val="00941EFA"/>
    <w:rsid w:val="00941FB0"/>
    <w:rsid w:val="009464E7"/>
    <w:rsid w:val="00950DA8"/>
    <w:rsid w:val="00960A96"/>
    <w:rsid w:val="009673A6"/>
    <w:rsid w:val="00975372"/>
    <w:rsid w:val="00981A39"/>
    <w:rsid w:val="00993BA1"/>
    <w:rsid w:val="0099600F"/>
    <w:rsid w:val="009A5063"/>
    <w:rsid w:val="009A7037"/>
    <w:rsid w:val="009B7332"/>
    <w:rsid w:val="009C051E"/>
    <w:rsid w:val="009D0E2A"/>
    <w:rsid w:val="009E0CED"/>
    <w:rsid w:val="009E6BEA"/>
    <w:rsid w:val="00A00AE8"/>
    <w:rsid w:val="00A0632D"/>
    <w:rsid w:val="00A15027"/>
    <w:rsid w:val="00A2312C"/>
    <w:rsid w:val="00A33220"/>
    <w:rsid w:val="00A34838"/>
    <w:rsid w:val="00A37C40"/>
    <w:rsid w:val="00A43FCA"/>
    <w:rsid w:val="00A46F3F"/>
    <w:rsid w:val="00A5546A"/>
    <w:rsid w:val="00A6448D"/>
    <w:rsid w:val="00A679ED"/>
    <w:rsid w:val="00A762AC"/>
    <w:rsid w:val="00A77C0C"/>
    <w:rsid w:val="00A8470E"/>
    <w:rsid w:val="00A962D6"/>
    <w:rsid w:val="00AA1A7F"/>
    <w:rsid w:val="00AA5037"/>
    <w:rsid w:val="00AB3072"/>
    <w:rsid w:val="00AB389E"/>
    <w:rsid w:val="00AD490C"/>
    <w:rsid w:val="00AE21D5"/>
    <w:rsid w:val="00AE4C18"/>
    <w:rsid w:val="00AF2BBB"/>
    <w:rsid w:val="00B00C3C"/>
    <w:rsid w:val="00B01CFB"/>
    <w:rsid w:val="00B05DB8"/>
    <w:rsid w:val="00B10424"/>
    <w:rsid w:val="00B15C11"/>
    <w:rsid w:val="00B408BE"/>
    <w:rsid w:val="00B41C00"/>
    <w:rsid w:val="00B44AFB"/>
    <w:rsid w:val="00B47BB9"/>
    <w:rsid w:val="00B55930"/>
    <w:rsid w:val="00B60A74"/>
    <w:rsid w:val="00B63BA7"/>
    <w:rsid w:val="00B705A8"/>
    <w:rsid w:val="00B71FF7"/>
    <w:rsid w:val="00B76765"/>
    <w:rsid w:val="00B77628"/>
    <w:rsid w:val="00B8278E"/>
    <w:rsid w:val="00B827DA"/>
    <w:rsid w:val="00B90709"/>
    <w:rsid w:val="00BA0232"/>
    <w:rsid w:val="00BA42CC"/>
    <w:rsid w:val="00BA5188"/>
    <w:rsid w:val="00BB6E95"/>
    <w:rsid w:val="00BC0B1A"/>
    <w:rsid w:val="00BC3F51"/>
    <w:rsid w:val="00BD2A4E"/>
    <w:rsid w:val="00BD635D"/>
    <w:rsid w:val="00C07531"/>
    <w:rsid w:val="00C109A9"/>
    <w:rsid w:val="00C11CB7"/>
    <w:rsid w:val="00C375E9"/>
    <w:rsid w:val="00C402FB"/>
    <w:rsid w:val="00C410EC"/>
    <w:rsid w:val="00C442BB"/>
    <w:rsid w:val="00C47882"/>
    <w:rsid w:val="00C54FDC"/>
    <w:rsid w:val="00C57393"/>
    <w:rsid w:val="00C70215"/>
    <w:rsid w:val="00C70EA6"/>
    <w:rsid w:val="00C82335"/>
    <w:rsid w:val="00C90DC9"/>
    <w:rsid w:val="00CA4126"/>
    <w:rsid w:val="00CE1543"/>
    <w:rsid w:val="00CE386C"/>
    <w:rsid w:val="00CE7363"/>
    <w:rsid w:val="00CF5C05"/>
    <w:rsid w:val="00D019C2"/>
    <w:rsid w:val="00D02105"/>
    <w:rsid w:val="00D048BA"/>
    <w:rsid w:val="00D3226C"/>
    <w:rsid w:val="00D333BC"/>
    <w:rsid w:val="00D35B5D"/>
    <w:rsid w:val="00D368E3"/>
    <w:rsid w:val="00D36F59"/>
    <w:rsid w:val="00D446DF"/>
    <w:rsid w:val="00D44FD2"/>
    <w:rsid w:val="00D4536B"/>
    <w:rsid w:val="00D50031"/>
    <w:rsid w:val="00D51D4D"/>
    <w:rsid w:val="00D568B4"/>
    <w:rsid w:val="00D576DC"/>
    <w:rsid w:val="00D7009B"/>
    <w:rsid w:val="00D75EA7"/>
    <w:rsid w:val="00DA1A2A"/>
    <w:rsid w:val="00DA5010"/>
    <w:rsid w:val="00DA6D18"/>
    <w:rsid w:val="00DB0C0F"/>
    <w:rsid w:val="00DB1073"/>
    <w:rsid w:val="00DB3177"/>
    <w:rsid w:val="00DB50FC"/>
    <w:rsid w:val="00DB5396"/>
    <w:rsid w:val="00DC4464"/>
    <w:rsid w:val="00DC490E"/>
    <w:rsid w:val="00DC5343"/>
    <w:rsid w:val="00DD2065"/>
    <w:rsid w:val="00DD6B6F"/>
    <w:rsid w:val="00E02F4F"/>
    <w:rsid w:val="00E06A3A"/>
    <w:rsid w:val="00E07CE9"/>
    <w:rsid w:val="00E13722"/>
    <w:rsid w:val="00E20211"/>
    <w:rsid w:val="00E21202"/>
    <w:rsid w:val="00E21519"/>
    <w:rsid w:val="00E36B7B"/>
    <w:rsid w:val="00E45934"/>
    <w:rsid w:val="00E527B6"/>
    <w:rsid w:val="00E5751B"/>
    <w:rsid w:val="00E65AEF"/>
    <w:rsid w:val="00E70346"/>
    <w:rsid w:val="00E740A5"/>
    <w:rsid w:val="00E77DE4"/>
    <w:rsid w:val="00E801EF"/>
    <w:rsid w:val="00E96CB3"/>
    <w:rsid w:val="00EA5403"/>
    <w:rsid w:val="00EA7BA6"/>
    <w:rsid w:val="00EA7CF9"/>
    <w:rsid w:val="00EB1EB8"/>
    <w:rsid w:val="00EB4D27"/>
    <w:rsid w:val="00EC2F4C"/>
    <w:rsid w:val="00ED3F03"/>
    <w:rsid w:val="00ED7AFC"/>
    <w:rsid w:val="00EE2C93"/>
    <w:rsid w:val="00EE3F91"/>
    <w:rsid w:val="00EE6BC2"/>
    <w:rsid w:val="00EF47C4"/>
    <w:rsid w:val="00EF5B13"/>
    <w:rsid w:val="00F00AFE"/>
    <w:rsid w:val="00F0369F"/>
    <w:rsid w:val="00F06B1F"/>
    <w:rsid w:val="00F12283"/>
    <w:rsid w:val="00F23295"/>
    <w:rsid w:val="00F27EC6"/>
    <w:rsid w:val="00F30434"/>
    <w:rsid w:val="00F30FE1"/>
    <w:rsid w:val="00F453D0"/>
    <w:rsid w:val="00F554AF"/>
    <w:rsid w:val="00F652D3"/>
    <w:rsid w:val="00F66BD0"/>
    <w:rsid w:val="00F85145"/>
    <w:rsid w:val="00F85BA3"/>
    <w:rsid w:val="00F962B3"/>
    <w:rsid w:val="00F96ABA"/>
    <w:rsid w:val="00F96F75"/>
    <w:rsid w:val="00FA15C2"/>
    <w:rsid w:val="00FA2926"/>
    <w:rsid w:val="00FA31B4"/>
    <w:rsid w:val="00FC4269"/>
    <w:rsid w:val="00FC73F4"/>
    <w:rsid w:val="00FC7811"/>
    <w:rsid w:val="00FE4452"/>
    <w:rsid w:val="00FE79EB"/>
    <w:rsid w:val="00FF01BD"/>
    <w:rsid w:val="00FF1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8D2B5-58E4-4129-B70F-D7F7B4B2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CB0"/>
    <w:rPr>
      <w:rFonts w:ascii="Arial" w:hAnsi="Arial"/>
      <w:sz w:val="22"/>
      <w:szCs w:val="24"/>
    </w:rPr>
  </w:style>
  <w:style w:type="paragraph" w:styleId="Titolo1">
    <w:name w:val="heading 1"/>
    <w:basedOn w:val="Normale"/>
    <w:next w:val="Normale"/>
    <w:link w:val="Titolo1Carattere"/>
    <w:qFormat/>
    <w:rsid w:val="00100674"/>
    <w:pPr>
      <w:keepNext/>
      <w:autoSpaceDE w:val="0"/>
      <w:autoSpaceDN w:val="0"/>
      <w:adjustRightInd w:val="0"/>
      <w:jc w:val="both"/>
      <w:outlineLvl w:val="0"/>
    </w:pPr>
    <w:rPr>
      <w:rFonts w:ascii="Tahoma" w:hAnsi="Tahoma" w:cs="Tahoma"/>
      <w:b/>
      <w:bCs/>
      <w:color w:val="000000"/>
      <w:sz w:val="19"/>
      <w:szCs w:val="19"/>
    </w:rPr>
  </w:style>
  <w:style w:type="paragraph" w:styleId="Titolo2">
    <w:name w:val="heading 2"/>
    <w:basedOn w:val="Normale"/>
    <w:next w:val="Normale"/>
    <w:link w:val="Titolo2Carattere"/>
    <w:uiPriority w:val="9"/>
    <w:semiHidden/>
    <w:unhideWhenUsed/>
    <w:qFormat/>
    <w:rsid w:val="000B0E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74AAA"/>
    <w:pPr>
      <w:tabs>
        <w:tab w:val="center" w:pos="4819"/>
        <w:tab w:val="right" w:pos="9638"/>
      </w:tabs>
    </w:pPr>
  </w:style>
  <w:style w:type="paragraph" w:styleId="Pidipagina">
    <w:name w:val="footer"/>
    <w:basedOn w:val="Normale"/>
    <w:link w:val="PidipaginaCarattere"/>
    <w:rsid w:val="00074AAA"/>
    <w:pPr>
      <w:tabs>
        <w:tab w:val="center" w:pos="4819"/>
        <w:tab w:val="right" w:pos="9638"/>
      </w:tabs>
    </w:pPr>
  </w:style>
  <w:style w:type="paragraph" w:styleId="Titolo">
    <w:name w:val="Title"/>
    <w:basedOn w:val="Normale"/>
    <w:link w:val="TitoloCarattere"/>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rsid w:val="00590CB0"/>
    <w:rPr>
      <w:b/>
      <w:bCs/>
      <w:sz w:val="22"/>
      <w:szCs w:val="22"/>
    </w:rPr>
  </w:style>
  <w:style w:type="paragraph" w:styleId="Sottotitolo">
    <w:name w:val="Subtitle"/>
    <w:basedOn w:val="Normale"/>
    <w:link w:val="SottotitoloCarattere"/>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rsid w:val="00590CB0"/>
    <w:rPr>
      <w:b/>
      <w:bCs/>
      <w:sz w:val="22"/>
      <w:szCs w:val="22"/>
      <w:u w:val="single"/>
    </w:rPr>
  </w:style>
  <w:style w:type="character" w:styleId="Rimandonotaapidipagina">
    <w:name w:val="footnote reference"/>
    <w:basedOn w:val="Carpredefinitoparagrafo"/>
    <w:semiHidden/>
    <w:rsid w:val="00590CB0"/>
    <w:rPr>
      <w:vertAlign w:val="superscript"/>
    </w:rPr>
  </w:style>
  <w:style w:type="paragraph" w:styleId="Rientrocorpodeltesto">
    <w:name w:val="Body Text Indent"/>
    <w:basedOn w:val="Normale"/>
    <w:link w:val="RientrocorpodeltestoCarattere"/>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semiHidden/>
    <w:rsid w:val="00590CB0"/>
    <w:rPr>
      <w:sz w:val="22"/>
      <w:szCs w:val="22"/>
    </w:rPr>
  </w:style>
  <w:style w:type="paragraph" w:styleId="Paragrafoelenco">
    <w:name w:val="List Paragraph"/>
    <w:basedOn w:val="Normale"/>
    <w:uiPriority w:val="34"/>
    <w:qFormat/>
    <w:rsid w:val="00590CB0"/>
    <w:pPr>
      <w:ind w:left="720"/>
      <w:contextualSpacing/>
    </w:pPr>
  </w:style>
  <w:style w:type="character" w:customStyle="1" w:styleId="IntestazioneCarattere">
    <w:name w:val="Intestazione Carattere"/>
    <w:basedOn w:val="Carpredefinitoparagrafo"/>
    <w:link w:val="Intestazione"/>
    <w:rsid w:val="00590CB0"/>
    <w:rPr>
      <w:rFonts w:ascii="CG Omega" w:hAnsi="CG Omega"/>
      <w:sz w:val="24"/>
      <w:szCs w:val="24"/>
    </w:rPr>
  </w:style>
  <w:style w:type="table" w:styleId="Grigliatabella">
    <w:name w:val="Table Grid"/>
    <w:basedOn w:val="Tabellanormale"/>
    <w:uiPriority w:val="59"/>
    <w:rsid w:val="00590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rsid w:val="00590CB0"/>
    <w:rPr>
      <w:rFonts w:ascii="Arial" w:hAnsi="Arial"/>
      <w:sz w:val="22"/>
      <w:szCs w:val="24"/>
    </w:rPr>
  </w:style>
  <w:style w:type="paragraph" w:styleId="Testofumetto">
    <w:name w:val="Balloon Text"/>
    <w:basedOn w:val="Normale"/>
    <w:link w:val="TestofumettoCarattere"/>
    <w:uiPriority w:val="99"/>
    <w:semiHidden/>
    <w:unhideWhenUsed/>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F5C"/>
    <w:rPr>
      <w:rFonts w:ascii="Tahoma" w:hAnsi="Tahoma" w:cs="Tahoma"/>
      <w:sz w:val="16"/>
      <w:szCs w:val="16"/>
    </w:rPr>
  </w:style>
  <w:style w:type="character" w:customStyle="1" w:styleId="Titolo1Carattere">
    <w:name w:val="Titolo 1 Carattere"/>
    <w:basedOn w:val="Carpredefinitoparagrafo"/>
    <w:link w:val="Titolo1"/>
    <w:rsid w:val="00100674"/>
    <w:rPr>
      <w:rFonts w:ascii="Tahoma" w:hAnsi="Tahoma" w:cs="Tahoma"/>
      <w:b/>
      <w:bCs/>
      <w:color w:val="000000"/>
      <w:sz w:val="19"/>
      <w:szCs w:val="19"/>
    </w:rPr>
  </w:style>
  <w:style w:type="character" w:styleId="Collegamentoipertestuale">
    <w:name w:val="Hyperlink"/>
    <w:basedOn w:val="Carpredefinitoparagrafo"/>
    <w:uiPriority w:val="99"/>
    <w:unhideWhenUsed/>
    <w:rsid w:val="00D4536B"/>
    <w:rPr>
      <w:color w:val="0000FF"/>
      <w:u w:val="single"/>
    </w:rPr>
  </w:style>
  <w:style w:type="character" w:customStyle="1" w:styleId="Titolo2Carattere">
    <w:name w:val="Titolo 2 Carattere"/>
    <w:basedOn w:val="Carpredefinitoparagrafo"/>
    <w:link w:val="Titolo2"/>
    <w:uiPriority w:val="9"/>
    <w:semiHidden/>
    <w:rsid w:val="000B0E62"/>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0B0E62"/>
    <w:pPr>
      <w:spacing w:before="100" w:beforeAutospacing="1" w:after="100" w:afterAutospacing="1"/>
    </w:pPr>
    <w:rPr>
      <w:rFonts w:ascii="Times New Roman" w:hAnsi="Times New Roman"/>
      <w:sz w:val="24"/>
    </w:rPr>
  </w:style>
  <w:style w:type="character" w:styleId="Enfasigrassetto">
    <w:name w:val="Strong"/>
    <w:basedOn w:val="Carpredefinitoparagrafo"/>
    <w:uiPriority w:val="22"/>
    <w:qFormat/>
    <w:rsid w:val="000B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90586">
      <w:bodyDiv w:val="1"/>
      <w:marLeft w:val="0"/>
      <w:marRight w:val="0"/>
      <w:marTop w:val="0"/>
      <w:marBottom w:val="0"/>
      <w:divBdr>
        <w:top w:val="none" w:sz="0" w:space="0" w:color="auto"/>
        <w:left w:val="none" w:sz="0" w:space="0" w:color="auto"/>
        <w:bottom w:val="none" w:sz="0" w:space="0" w:color="auto"/>
        <w:right w:val="none" w:sz="0" w:space="0" w:color="auto"/>
      </w:divBdr>
    </w:div>
    <w:div w:id="2004578824">
      <w:bodyDiv w:val="1"/>
      <w:marLeft w:val="0"/>
      <w:marRight w:val="0"/>
      <w:marTop w:val="0"/>
      <w:marBottom w:val="0"/>
      <w:divBdr>
        <w:top w:val="none" w:sz="0" w:space="0" w:color="auto"/>
        <w:left w:val="none" w:sz="0" w:space="0" w:color="auto"/>
        <w:bottom w:val="none" w:sz="0" w:space="0" w:color="auto"/>
        <w:right w:val="none" w:sz="0" w:space="0" w:color="auto"/>
      </w:divBdr>
      <w:divsChild>
        <w:div w:id="796215261">
          <w:marLeft w:val="0"/>
          <w:marRight w:val="0"/>
          <w:marTop w:val="0"/>
          <w:marBottom w:val="0"/>
          <w:divBdr>
            <w:top w:val="none" w:sz="0" w:space="0" w:color="auto"/>
            <w:left w:val="none" w:sz="0" w:space="0" w:color="auto"/>
            <w:bottom w:val="none" w:sz="0" w:space="0" w:color="auto"/>
            <w:right w:val="none" w:sz="0" w:space="0" w:color="auto"/>
          </w:divBdr>
          <w:divsChild>
            <w:div w:id="430974990">
              <w:marLeft w:val="0"/>
              <w:marRight w:val="0"/>
              <w:marTop w:val="0"/>
              <w:marBottom w:val="0"/>
              <w:divBdr>
                <w:top w:val="none" w:sz="0" w:space="0" w:color="auto"/>
                <w:left w:val="none" w:sz="0" w:space="0" w:color="auto"/>
                <w:bottom w:val="none" w:sz="0" w:space="0" w:color="auto"/>
                <w:right w:val="none" w:sz="0" w:space="0" w:color="auto"/>
              </w:divBdr>
              <w:divsChild>
                <w:div w:id="969285238">
                  <w:blockQuote w:val="1"/>
                  <w:marLeft w:val="6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entroesteroveneto.pec.it" TargetMode="External"/><Relationship Id="rId4" Type="http://schemas.openxmlformats.org/officeDocument/2006/relationships/settings" Target="settings.xml"/><Relationship Id="rId9" Type="http://schemas.openxmlformats.org/officeDocument/2006/relationships/hyperlink" Target="mailto:rpd@pec.unioncamerevenet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5CAE9-9EDD-417A-AB0B-FEC53D39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2848</Words>
  <Characters>17665</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dc:creator>
  <cp:lastModifiedBy>Sabrina Dal Corso</cp:lastModifiedBy>
  <cp:revision>15</cp:revision>
  <cp:lastPrinted>2018-10-04T08:48:00Z</cp:lastPrinted>
  <dcterms:created xsi:type="dcterms:W3CDTF">2018-11-12T10:38:00Z</dcterms:created>
  <dcterms:modified xsi:type="dcterms:W3CDTF">2018-11-15T10:27:00Z</dcterms:modified>
</cp:coreProperties>
</file>